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78" w:rsidRDefault="00325178" w:rsidP="003251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bookmarkStart w:id="0" w:name="_GoBack"/>
      <w:bookmarkEnd w:id="0"/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5178" w:rsidRDefault="002843D2" w:rsidP="003251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TimesNewRomanPSMT" w:hAnsi="TimesNewRomanPSMT" w:cs="TimesNewRomanPSMT"/>
          <w:sz w:val="24"/>
          <w:szCs w:val="24"/>
        </w:rPr>
        <w:t>WOF.261.1.125</w:t>
      </w:r>
      <w:r w:rsidR="005B25B5">
        <w:rPr>
          <w:rFonts w:ascii="TimesNewRomanPSMT" w:hAnsi="TimesNewRomanPSMT" w:cs="TimesNewRomanPSMT"/>
          <w:sz w:val="24"/>
          <w:szCs w:val="24"/>
        </w:rPr>
        <w:t>.</w:t>
      </w:r>
      <w:r w:rsidR="006547CB" w:rsidRPr="005B25B5">
        <w:rPr>
          <w:rFonts w:ascii="TimesNewRomanPSMT" w:hAnsi="TimesNewRomanPSMT" w:cs="TimesNewRomanPSMT"/>
          <w:sz w:val="24"/>
          <w:szCs w:val="24"/>
        </w:rPr>
        <w:t>2017</w:t>
      </w:r>
      <w:r>
        <w:rPr>
          <w:rFonts w:ascii="TimesNewRomanPSMT" w:hAnsi="TimesNewRomanPSMT" w:cs="TimesNewRomanPSMT"/>
          <w:sz w:val="24"/>
          <w:szCs w:val="24"/>
        </w:rPr>
        <w:t>.M</w:t>
      </w:r>
      <w:r w:rsidR="00106D0E">
        <w:rPr>
          <w:rFonts w:ascii="TimesNewRomanPSMT" w:hAnsi="TimesNewRomanPSMT" w:cs="TimesNewRomanPSMT"/>
          <w:sz w:val="24"/>
          <w:szCs w:val="24"/>
        </w:rPr>
        <w:t>M</w:t>
      </w:r>
    </w:p>
    <w:p w:rsidR="00325178" w:rsidRDefault="00075E5B" w:rsidP="0025182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Opole, 2017-10-</w:t>
      </w:r>
      <w:r w:rsidR="002843D2">
        <w:rPr>
          <w:rFonts w:ascii="ArialMT" w:hAnsi="ArialMT" w:cs="ArialMT"/>
          <w:color w:val="000000"/>
        </w:rPr>
        <w:t>16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325178" w:rsidRPr="00325178" w:rsidRDefault="00325178" w:rsidP="003251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325178">
        <w:rPr>
          <w:rFonts w:ascii="Arial-BoldMT" w:hAnsi="Arial-BoldMT" w:cs="Arial-BoldMT"/>
          <w:b/>
          <w:bCs/>
          <w:color w:val="000000"/>
        </w:rPr>
        <w:t>ZAPYTANIE OFERTOWE</w:t>
      </w:r>
    </w:p>
    <w:p w:rsidR="00325178" w:rsidRPr="00325178" w:rsidRDefault="00325178" w:rsidP="003251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325178">
        <w:rPr>
          <w:rFonts w:ascii="Arial-BoldMT" w:hAnsi="Arial-BoldMT" w:cs="Arial-BoldMT"/>
          <w:b/>
          <w:bCs/>
          <w:color w:val="000000"/>
        </w:rPr>
        <w:t>na usługę o wartości netto poniżej 30 000 €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325178" w:rsidRPr="0025182B" w:rsidRDefault="00325178" w:rsidP="00325178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325178">
        <w:rPr>
          <w:rFonts w:ascii="Arial" w:eastAsia="Calibri" w:hAnsi="Arial" w:cs="Arial"/>
        </w:rPr>
        <w:t xml:space="preserve">W niniejszym postępowaniu nie stosuje się przepisów ustawy z dnia 29 stycznia 2004 r. Prawo </w:t>
      </w:r>
      <w:r w:rsidRPr="0025182B">
        <w:rPr>
          <w:rFonts w:ascii="Arial" w:eastAsia="Calibri" w:hAnsi="Arial" w:cs="Arial"/>
        </w:rPr>
        <w:t>zam</w:t>
      </w:r>
      <w:r w:rsidR="00075E5B" w:rsidRPr="0025182B">
        <w:rPr>
          <w:rFonts w:ascii="Arial" w:eastAsia="Calibri" w:hAnsi="Arial" w:cs="Arial"/>
        </w:rPr>
        <w:t>ówień publicznych (Dz. U. z 2017 r., poz. 1579</w:t>
      </w:r>
      <w:r w:rsidRPr="0025182B">
        <w:rPr>
          <w:rFonts w:ascii="Arial" w:eastAsia="Calibri" w:hAnsi="Arial" w:cs="Arial"/>
        </w:rPr>
        <w:t>) na podstawie art. 4 pkt 8 tej ustawy.</w:t>
      </w:r>
      <w:r w:rsidRPr="0025182B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325178" w:rsidRPr="0025182B" w:rsidRDefault="00325178" w:rsidP="00325178">
      <w:pPr>
        <w:spacing w:after="0" w:line="240" w:lineRule="auto"/>
        <w:jc w:val="both"/>
        <w:rPr>
          <w:rFonts w:ascii="Arial" w:hAnsi="Arial" w:cs="Arial"/>
        </w:rPr>
      </w:pPr>
    </w:p>
    <w:p w:rsidR="00325178" w:rsidRPr="00325178" w:rsidRDefault="00325178" w:rsidP="0032517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hAnsi="Arial" w:cs="Arial"/>
          <w:b/>
        </w:rPr>
      </w:pPr>
      <w:r w:rsidRPr="0025182B">
        <w:rPr>
          <w:rFonts w:ascii="Arial" w:hAnsi="Arial" w:cs="Arial"/>
          <w:b/>
        </w:rPr>
        <w:t>Zamawiający</w:t>
      </w:r>
      <w:r w:rsidRPr="00325178">
        <w:rPr>
          <w:rFonts w:ascii="Arial" w:hAnsi="Arial" w:cs="Arial"/>
          <w:b/>
        </w:rPr>
        <w:t>:</w:t>
      </w:r>
    </w:p>
    <w:p w:rsidR="00325178" w:rsidRPr="00325178" w:rsidRDefault="00325178" w:rsidP="00325178">
      <w:pPr>
        <w:spacing w:after="0" w:line="240" w:lineRule="auto"/>
        <w:contextualSpacing/>
        <w:rPr>
          <w:rFonts w:ascii="Arial" w:hAnsi="Arial" w:cs="Arial"/>
        </w:rPr>
      </w:pPr>
      <w:r w:rsidRPr="00325178">
        <w:rPr>
          <w:rFonts w:ascii="Arial" w:hAnsi="Arial" w:cs="Arial"/>
        </w:rPr>
        <w:t>Regionalna Dyrekcja Ochrony Środowiska w Opolu</w:t>
      </w:r>
    </w:p>
    <w:p w:rsidR="00325178" w:rsidRPr="00325178" w:rsidRDefault="00325178" w:rsidP="00325178">
      <w:pPr>
        <w:spacing w:after="0" w:line="240" w:lineRule="auto"/>
        <w:contextualSpacing/>
        <w:rPr>
          <w:rFonts w:ascii="Arial" w:hAnsi="Arial" w:cs="Arial"/>
        </w:rPr>
      </w:pPr>
      <w:r w:rsidRPr="00325178">
        <w:rPr>
          <w:rFonts w:ascii="Arial" w:hAnsi="Arial" w:cs="Arial"/>
        </w:rPr>
        <w:t>ul. Obrońców Stalingradu 66</w:t>
      </w:r>
    </w:p>
    <w:p w:rsidR="00325178" w:rsidRPr="00325178" w:rsidRDefault="00325178" w:rsidP="00325178">
      <w:pPr>
        <w:spacing w:after="0" w:line="240" w:lineRule="auto"/>
        <w:contextualSpacing/>
        <w:rPr>
          <w:rFonts w:ascii="Arial" w:hAnsi="Arial" w:cs="Arial"/>
        </w:rPr>
      </w:pPr>
      <w:r w:rsidRPr="00325178">
        <w:rPr>
          <w:rFonts w:ascii="Arial" w:hAnsi="Arial" w:cs="Arial"/>
        </w:rPr>
        <w:t>45-512 Opole</w:t>
      </w:r>
    </w:p>
    <w:p w:rsidR="00325178" w:rsidRPr="002843D2" w:rsidRDefault="00325178" w:rsidP="00325178">
      <w:pPr>
        <w:spacing w:after="0" w:line="240" w:lineRule="auto"/>
        <w:contextualSpacing/>
        <w:rPr>
          <w:rFonts w:ascii="Arial" w:hAnsi="Arial" w:cs="Arial"/>
          <w:color w:val="0000FF" w:themeColor="hyperlink"/>
          <w:u w:val="single"/>
        </w:rPr>
      </w:pPr>
      <w:r w:rsidRPr="002843D2">
        <w:rPr>
          <w:rFonts w:ascii="Arial" w:hAnsi="Arial" w:cs="Arial"/>
        </w:rPr>
        <w:t xml:space="preserve">e-mail: </w:t>
      </w:r>
      <w:hyperlink r:id="rId9" w:history="1">
        <w:r w:rsidRPr="002843D2">
          <w:rPr>
            <w:rFonts w:ascii="Arial" w:hAnsi="Arial" w:cs="Arial"/>
            <w:color w:val="0000FF" w:themeColor="hyperlink"/>
            <w:u w:val="single"/>
          </w:rPr>
          <w:t>sekretariat.opole@rdos.gov.pl</w:t>
        </w:r>
      </w:hyperlink>
    </w:p>
    <w:p w:rsidR="00325178" w:rsidRPr="00325178" w:rsidRDefault="00325178" w:rsidP="00325178">
      <w:pPr>
        <w:spacing w:after="0" w:line="240" w:lineRule="auto"/>
        <w:contextualSpacing/>
        <w:rPr>
          <w:rFonts w:ascii="Arial" w:hAnsi="Arial" w:cs="Arial"/>
          <w:color w:val="0000FF" w:themeColor="hyperlink"/>
          <w:u w:val="single"/>
        </w:rPr>
      </w:pPr>
      <w:r w:rsidRPr="00325178">
        <w:rPr>
          <w:rFonts w:ascii="Arial" w:hAnsi="Arial" w:cs="Arial"/>
          <w:color w:val="0000FF" w:themeColor="hyperlink"/>
          <w:u w:val="single"/>
        </w:rPr>
        <w:t>tel. 77 45 26 230</w:t>
      </w:r>
    </w:p>
    <w:p w:rsidR="00325178" w:rsidRPr="00325178" w:rsidRDefault="00325178" w:rsidP="00325178">
      <w:pPr>
        <w:spacing w:after="0" w:line="240" w:lineRule="auto"/>
        <w:contextualSpacing/>
        <w:rPr>
          <w:rFonts w:ascii="Arial" w:hAnsi="Arial" w:cs="Arial"/>
        </w:rPr>
      </w:pPr>
      <w:r w:rsidRPr="00325178">
        <w:rPr>
          <w:rFonts w:ascii="Arial" w:hAnsi="Arial" w:cs="Arial"/>
          <w:color w:val="0000FF" w:themeColor="hyperlink"/>
          <w:u w:val="single"/>
        </w:rPr>
        <w:t>fax. 77 45 26 231</w:t>
      </w:r>
    </w:p>
    <w:p w:rsidR="00325178" w:rsidRPr="00325178" w:rsidRDefault="00325178" w:rsidP="00577F3E">
      <w:pPr>
        <w:spacing w:after="0" w:line="240" w:lineRule="auto"/>
        <w:ind w:left="284" w:hanging="284"/>
        <w:contextualSpacing/>
        <w:rPr>
          <w:rFonts w:ascii="Arial" w:hAnsi="Arial" w:cs="Arial"/>
          <w:b/>
        </w:rPr>
      </w:pPr>
    </w:p>
    <w:p w:rsidR="00274D79" w:rsidRDefault="00325178" w:rsidP="00274D79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hAnsi="Arial" w:cs="Arial"/>
          <w:b/>
        </w:rPr>
      </w:pPr>
      <w:r w:rsidRPr="00325178">
        <w:rPr>
          <w:rFonts w:ascii="Arial" w:hAnsi="Arial" w:cs="Arial"/>
          <w:b/>
        </w:rPr>
        <w:t>Nazwa przedmiotu zamówienia:</w:t>
      </w:r>
    </w:p>
    <w:p w:rsidR="00325178" w:rsidRPr="0025182B" w:rsidRDefault="004D2797" w:rsidP="00BA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82B">
        <w:rPr>
          <w:rFonts w:ascii="Arial" w:hAnsi="Arial" w:cs="Arial"/>
        </w:rPr>
        <w:t>Działania w obszarach Natura 2000</w:t>
      </w:r>
      <w:r w:rsidR="00BA03BE" w:rsidRPr="0025182B">
        <w:rPr>
          <w:rFonts w:ascii="Arial" w:hAnsi="Arial" w:cs="Arial"/>
        </w:rPr>
        <w:t xml:space="preserve"> </w:t>
      </w:r>
      <w:r w:rsidRPr="0025182B">
        <w:rPr>
          <w:rFonts w:ascii="Arial" w:hAnsi="Arial" w:cs="Arial"/>
        </w:rPr>
        <w:t>Łąki w okolicach K</w:t>
      </w:r>
      <w:r w:rsidR="00BA03BE" w:rsidRPr="0025182B">
        <w:rPr>
          <w:rFonts w:ascii="Arial" w:hAnsi="Arial" w:cs="Arial"/>
        </w:rPr>
        <w:t>luczborka nad Stobrawą i Łąki w </w:t>
      </w:r>
      <w:r w:rsidRPr="0025182B">
        <w:rPr>
          <w:rFonts w:ascii="Arial" w:hAnsi="Arial" w:cs="Arial"/>
        </w:rPr>
        <w:t>okolicach Karłowic nad Stobrawą</w:t>
      </w:r>
      <w:r w:rsidR="00BA03BE" w:rsidRPr="0025182B">
        <w:rPr>
          <w:rFonts w:ascii="Arial" w:hAnsi="Arial" w:cs="Arial"/>
        </w:rPr>
        <w:t xml:space="preserve"> - </w:t>
      </w:r>
      <w:r w:rsidR="002969C1" w:rsidRPr="0025182B">
        <w:rPr>
          <w:rFonts w:ascii="Arial" w:eastAsia="Times New Roman" w:hAnsi="Arial" w:cs="Arial"/>
          <w:lang w:eastAsia="pl-PL"/>
        </w:rPr>
        <w:t>wykonanie usługi trenerskiej na potrzeby spotkań z właścicielami zdegradowanych łąk</w:t>
      </w:r>
      <w:r w:rsidR="00FE05AA" w:rsidRPr="0025182B">
        <w:rPr>
          <w:rFonts w:ascii="Arial" w:eastAsia="Times New Roman" w:hAnsi="Arial" w:cs="Arial"/>
          <w:lang w:eastAsia="pl-PL"/>
        </w:rPr>
        <w:t xml:space="preserve">. </w:t>
      </w:r>
    </w:p>
    <w:p w:rsidR="00E730D8" w:rsidRPr="0025182B" w:rsidRDefault="00E730D8" w:rsidP="00325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25178" w:rsidRPr="0025182B" w:rsidRDefault="00325178" w:rsidP="003373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5182B">
        <w:rPr>
          <w:rFonts w:ascii="Arial" w:eastAsia="Times New Roman" w:hAnsi="Arial" w:cs="Arial"/>
          <w:b/>
          <w:lang w:eastAsia="pl-PL"/>
        </w:rPr>
        <w:t>Określenie przedmiotu zamówienia:</w:t>
      </w:r>
      <w:r w:rsidRPr="0025182B">
        <w:rPr>
          <w:rFonts w:ascii="Arial" w:eastAsia="Times New Roman" w:hAnsi="Arial" w:cs="Arial"/>
          <w:lang w:eastAsia="pl-PL"/>
        </w:rPr>
        <w:t xml:space="preserve"> </w:t>
      </w:r>
    </w:p>
    <w:p w:rsidR="00425975" w:rsidRPr="0025182B" w:rsidRDefault="00425975" w:rsidP="003373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5182B">
        <w:rPr>
          <w:rFonts w:ascii="Arial" w:eastAsia="Times New Roman" w:hAnsi="Arial" w:cs="Arial"/>
          <w:lang w:eastAsia="pl-PL"/>
        </w:rPr>
        <w:t>Przedmiotem zamówienia jest wykonanie usługi tr</w:t>
      </w:r>
      <w:r w:rsidR="002969C1" w:rsidRPr="0025182B">
        <w:rPr>
          <w:rFonts w:ascii="Arial" w:eastAsia="Times New Roman" w:hAnsi="Arial" w:cs="Arial"/>
          <w:lang w:eastAsia="pl-PL"/>
        </w:rPr>
        <w:t>enerskiej podczas 4 spotkań z </w:t>
      </w:r>
      <w:r w:rsidRPr="0025182B">
        <w:rPr>
          <w:rFonts w:ascii="Arial" w:eastAsia="Times New Roman" w:hAnsi="Arial" w:cs="Arial"/>
          <w:lang w:eastAsia="pl-PL"/>
        </w:rPr>
        <w:t xml:space="preserve">właścicielami zdegradowanych łąk </w:t>
      </w:r>
      <w:r w:rsidRPr="0025182B">
        <w:rPr>
          <w:rFonts w:ascii="Arial" w:eastAsia="Calibri" w:hAnsi="Arial" w:cs="Arial"/>
        </w:rPr>
        <w:t xml:space="preserve"> </w:t>
      </w:r>
      <w:r w:rsidR="00FE05AA" w:rsidRPr="0025182B">
        <w:rPr>
          <w:rFonts w:ascii="Arial" w:eastAsia="Calibri" w:hAnsi="Arial" w:cs="Arial"/>
        </w:rPr>
        <w:t>w obszarach</w:t>
      </w:r>
      <w:r w:rsidR="0025182B">
        <w:rPr>
          <w:rFonts w:ascii="Arial" w:eastAsia="Calibri" w:hAnsi="Arial" w:cs="Arial"/>
        </w:rPr>
        <w:t xml:space="preserve"> Natura 2000</w:t>
      </w:r>
      <w:r w:rsidR="00912413" w:rsidRPr="0025182B">
        <w:rPr>
          <w:rFonts w:ascii="Arial" w:eastAsia="Calibri" w:hAnsi="Arial" w:cs="Arial"/>
        </w:rPr>
        <w:t xml:space="preserve"> </w:t>
      </w:r>
      <w:r w:rsidR="007553CF" w:rsidRPr="0025182B">
        <w:rPr>
          <w:rFonts w:ascii="Arial" w:eastAsia="Calibri" w:hAnsi="Arial" w:cs="Arial"/>
        </w:rPr>
        <w:t xml:space="preserve">Łąki w okolicach Kluczborka nad Stobrawą i Łąki w </w:t>
      </w:r>
      <w:r w:rsidR="00E3623E" w:rsidRPr="0025182B">
        <w:rPr>
          <w:rFonts w:ascii="Arial" w:eastAsia="Calibri" w:hAnsi="Arial" w:cs="Arial"/>
        </w:rPr>
        <w:t>okolicach Karłowic nad Stobrawą</w:t>
      </w:r>
      <w:r w:rsidR="0033730B">
        <w:rPr>
          <w:rFonts w:ascii="Arial" w:eastAsia="Calibri" w:hAnsi="Arial" w:cs="Arial"/>
        </w:rPr>
        <w:t xml:space="preserve">. </w:t>
      </w:r>
    </w:p>
    <w:p w:rsidR="002969C1" w:rsidRPr="0025182B" w:rsidRDefault="002969C1" w:rsidP="003373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25178" w:rsidRPr="0025182B" w:rsidRDefault="00325178" w:rsidP="00337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82B">
        <w:rPr>
          <w:rFonts w:ascii="Arial" w:hAnsi="Arial" w:cs="Arial"/>
        </w:rPr>
        <w:t>Nazwy i kody dotyczące przedmiotu zamówienia</w:t>
      </w:r>
      <w:r w:rsidR="0033730B">
        <w:rPr>
          <w:rFonts w:ascii="Arial" w:hAnsi="Arial" w:cs="Arial"/>
        </w:rPr>
        <w:t xml:space="preserve"> określone we Wspólnym Słowniku </w:t>
      </w:r>
      <w:r w:rsidRPr="0025182B">
        <w:rPr>
          <w:rFonts w:ascii="Arial" w:hAnsi="Arial" w:cs="Arial"/>
        </w:rPr>
        <w:t xml:space="preserve">Zamówień (CPV): </w:t>
      </w:r>
    </w:p>
    <w:p w:rsidR="00325178" w:rsidRPr="0025182B" w:rsidRDefault="00007F0F" w:rsidP="0033730B">
      <w:p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25182B">
        <w:rPr>
          <w:rFonts w:ascii="Arial" w:hAnsi="Arial" w:cs="Arial"/>
          <w:bCs/>
        </w:rPr>
        <w:t>71313000-5 – Usługi doradcze w zakresie środowiska naturalnego.</w:t>
      </w:r>
      <w:r w:rsidR="00EC269A" w:rsidRPr="0025182B">
        <w:rPr>
          <w:rFonts w:ascii="Arial" w:hAnsi="Arial" w:cs="Arial"/>
          <w:bCs/>
        </w:rPr>
        <w:t xml:space="preserve"> </w:t>
      </w:r>
    </w:p>
    <w:p w:rsidR="00007F0F" w:rsidRPr="0025182B" w:rsidRDefault="00007F0F" w:rsidP="0033730B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:rsidR="00325178" w:rsidRPr="0025182B" w:rsidRDefault="00325178" w:rsidP="0033730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25182B">
        <w:rPr>
          <w:rFonts w:ascii="Arial" w:hAnsi="Arial" w:cs="Arial"/>
          <w:b/>
          <w:bCs/>
        </w:rPr>
        <w:t>Zakres zamówienia.</w:t>
      </w:r>
    </w:p>
    <w:p w:rsidR="00325178" w:rsidRPr="0025182B" w:rsidRDefault="00325178" w:rsidP="0033730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Zamówienie obejmuje:</w:t>
      </w:r>
    </w:p>
    <w:p w:rsidR="006324DA" w:rsidRPr="0025182B" w:rsidRDefault="00C23D1B" w:rsidP="006324DA">
      <w:pPr>
        <w:spacing w:after="0" w:line="240" w:lineRule="auto"/>
        <w:jc w:val="both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Omówienie</w:t>
      </w:r>
      <w:r w:rsidR="00E3623E" w:rsidRPr="0025182B">
        <w:rPr>
          <w:rFonts w:ascii="Arial" w:eastAsia="Calibri" w:hAnsi="Arial" w:cs="Arial"/>
        </w:rPr>
        <w:t xml:space="preserve"> podczas </w:t>
      </w:r>
      <w:r w:rsidR="006324DA" w:rsidRPr="0025182B">
        <w:rPr>
          <w:rFonts w:ascii="Arial" w:eastAsia="Calibri" w:hAnsi="Arial" w:cs="Arial"/>
        </w:rPr>
        <w:t>4 spotka</w:t>
      </w:r>
      <w:r w:rsidR="00E3623E" w:rsidRPr="0025182B">
        <w:rPr>
          <w:rFonts w:ascii="Arial" w:eastAsia="Calibri" w:hAnsi="Arial" w:cs="Arial"/>
        </w:rPr>
        <w:t>ń</w:t>
      </w:r>
      <w:r w:rsidR="006324DA" w:rsidRPr="0025182B">
        <w:rPr>
          <w:rFonts w:ascii="Arial" w:eastAsia="Calibri" w:hAnsi="Arial" w:cs="Arial"/>
        </w:rPr>
        <w:t xml:space="preserve"> </w:t>
      </w:r>
      <w:r w:rsidR="009E2F35" w:rsidRPr="0025182B">
        <w:rPr>
          <w:rFonts w:ascii="Arial" w:eastAsia="Calibri" w:hAnsi="Arial" w:cs="Arial"/>
        </w:rPr>
        <w:t>z właścicielami zdegradowanych łąk</w:t>
      </w:r>
      <w:r w:rsidR="006324DA" w:rsidRPr="0025182B">
        <w:rPr>
          <w:rFonts w:ascii="Arial" w:eastAsia="Calibri" w:hAnsi="Arial" w:cs="Arial"/>
        </w:rPr>
        <w:t xml:space="preserve"> w </w:t>
      </w:r>
      <w:r w:rsidR="006324DA" w:rsidRPr="0025182B">
        <w:rPr>
          <w:rFonts w:ascii="Arial" w:eastAsia="Calibri" w:hAnsi="Arial" w:cs="Arial"/>
          <w:bCs/>
        </w:rPr>
        <w:t>obszarach Natura 2000: Łąki w okolicach Kluczborka nad Stobrawą</w:t>
      </w:r>
      <w:r w:rsidR="006324DA" w:rsidRPr="0025182B">
        <w:rPr>
          <w:rFonts w:ascii="Arial" w:hAnsi="Arial" w:cs="Arial"/>
          <w:iCs/>
        </w:rPr>
        <w:t xml:space="preserve"> PLH160013</w:t>
      </w:r>
      <w:r w:rsidR="006324DA" w:rsidRPr="0025182B">
        <w:rPr>
          <w:rFonts w:ascii="Arial" w:eastAsia="Calibri" w:hAnsi="Arial" w:cs="Arial"/>
          <w:bCs/>
        </w:rPr>
        <w:t xml:space="preserve"> i Łąki w okolicach Karłowic nad Stobrawą PLH160012</w:t>
      </w:r>
      <w:r w:rsidRPr="0025182B">
        <w:rPr>
          <w:rFonts w:ascii="Arial" w:eastAsia="Calibri" w:hAnsi="Arial" w:cs="Arial"/>
        </w:rPr>
        <w:t xml:space="preserve"> niżej wymienionych zagadnień</w:t>
      </w:r>
      <w:r w:rsidR="00C6646A" w:rsidRPr="0025182B">
        <w:rPr>
          <w:rFonts w:ascii="Arial" w:eastAsia="Calibri" w:hAnsi="Arial" w:cs="Arial"/>
        </w:rPr>
        <w:t xml:space="preserve">: </w:t>
      </w:r>
    </w:p>
    <w:p w:rsidR="00CB3533" w:rsidRPr="00CB3533" w:rsidRDefault="00CB3533" w:rsidP="0025182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wskazanie zasad</w:t>
      </w:r>
      <w:r>
        <w:rPr>
          <w:rFonts w:ascii="Arial" w:eastAsia="Calibri" w:hAnsi="Arial" w:cs="Arial"/>
        </w:rPr>
        <w:t xml:space="preserve"> i źródeł finansowania o</w:t>
      </w:r>
      <w:r w:rsidRPr="00B20E00">
        <w:rPr>
          <w:rFonts w:ascii="Arial" w:eastAsia="Calibri" w:hAnsi="Arial" w:cs="Arial"/>
        </w:rPr>
        <w:t>chron</w:t>
      </w:r>
      <w:r>
        <w:rPr>
          <w:rFonts w:ascii="Arial" w:eastAsia="Calibri" w:hAnsi="Arial" w:cs="Arial"/>
        </w:rPr>
        <w:t>y</w:t>
      </w:r>
      <w:r w:rsidRPr="00B20E00">
        <w:rPr>
          <w:rFonts w:ascii="Arial" w:eastAsia="Calibri" w:hAnsi="Arial" w:cs="Arial"/>
        </w:rPr>
        <w:t xml:space="preserve"> siedlisk</w:t>
      </w:r>
      <w:r w:rsidR="007454D5">
        <w:rPr>
          <w:rFonts w:ascii="Arial" w:eastAsia="Calibri" w:hAnsi="Arial" w:cs="Arial"/>
        </w:rPr>
        <w:t xml:space="preserve"> motyli będących przedmiotem </w:t>
      </w:r>
      <w:r w:rsidR="0025182B">
        <w:rPr>
          <w:rFonts w:ascii="Arial" w:eastAsia="Calibri" w:hAnsi="Arial" w:cs="Arial"/>
        </w:rPr>
        <w:t>ochrony w obszarach Natura 2000</w:t>
      </w:r>
      <w:r w:rsidR="007454D5">
        <w:rPr>
          <w:rFonts w:ascii="Arial" w:eastAsia="Calibri" w:hAnsi="Arial" w:cs="Arial"/>
        </w:rPr>
        <w:t xml:space="preserve"> </w:t>
      </w:r>
      <w:r w:rsidR="007454D5" w:rsidRPr="00FD75B1">
        <w:rPr>
          <w:rFonts w:ascii="Arial" w:eastAsia="Calibri" w:hAnsi="Arial" w:cs="Arial"/>
          <w:bCs/>
        </w:rPr>
        <w:t>Łąki w okolicach Kluczborka nad Stobrawą</w:t>
      </w:r>
      <w:r w:rsidR="007454D5" w:rsidRPr="00FD75B1">
        <w:rPr>
          <w:rFonts w:ascii="Arial" w:hAnsi="Arial" w:cs="Arial"/>
          <w:iCs/>
        </w:rPr>
        <w:t xml:space="preserve"> PLH160013</w:t>
      </w:r>
      <w:r w:rsidR="007454D5" w:rsidRPr="00FD75B1">
        <w:rPr>
          <w:rFonts w:ascii="Arial" w:eastAsia="Calibri" w:hAnsi="Arial" w:cs="Arial"/>
          <w:bCs/>
        </w:rPr>
        <w:t xml:space="preserve"> i Łąki w okolicach Karłowic nad Stobrawą PLH160012</w:t>
      </w:r>
      <w:r>
        <w:rPr>
          <w:rFonts w:ascii="Arial" w:eastAsia="Calibri" w:hAnsi="Arial" w:cs="Arial"/>
        </w:rPr>
        <w:t>,</w:t>
      </w:r>
    </w:p>
    <w:p w:rsidR="00577F3E" w:rsidRPr="00577F3E" w:rsidRDefault="00341B18" w:rsidP="00577F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odniesienie się</w:t>
      </w:r>
      <w:r w:rsidR="00EC269A" w:rsidRPr="00FD75B1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do</w:t>
      </w:r>
      <w:r w:rsidR="00007F0F" w:rsidRPr="00FD75B1">
        <w:rPr>
          <w:rFonts w:ascii="Arial" w:hAnsi="Arial" w:cs="Arial"/>
        </w:rPr>
        <w:t xml:space="preserve"> uwag i </w:t>
      </w:r>
      <w:r w:rsidR="00EB2635">
        <w:rPr>
          <w:rFonts w:ascii="Arial" w:hAnsi="Arial" w:cs="Arial"/>
        </w:rPr>
        <w:t>odpowied</w:t>
      </w:r>
      <w:r w:rsidR="007454D5">
        <w:rPr>
          <w:rFonts w:ascii="Arial" w:hAnsi="Arial" w:cs="Arial"/>
        </w:rPr>
        <w:t>ź</w:t>
      </w:r>
      <w:r w:rsidR="00EB2635">
        <w:rPr>
          <w:rFonts w:ascii="Arial" w:hAnsi="Arial" w:cs="Arial"/>
        </w:rPr>
        <w:t xml:space="preserve"> na </w:t>
      </w:r>
      <w:r w:rsidR="00007F0F" w:rsidRPr="00FD75B1">
        <w:rPr>
          <w:rFonts w:ascii="Arial" w:hAnsi="Arial" w:cs="Arial"/>
        </w:rPr>
        <w:t>pyta</w:t>
      </w:r>
      <w:r w:rsidR="00EC269A" w:rsidRPr="00FD75B1">
        <w:rPr>
          <w:rFonts w:ascii="Arial" w:hAnsi="Arial" w:cs="Arial"/>
        </w:rPr>
        <w:t>nia</w:t>
      </w:r>
      <w:r w:rsidR="00007F0F" w:rsidRPr="00FD75B1">
        <w:rPr>
          <w:rFonts w:ascii="Arial" w:hAnsi="Arial" w:cs="Arial"/>
        </w:rPr>
        <w:t xml:space="preserve"> uczestników spotkania</w:t>
      </w:r>
      <w:r w:rsidR="00C23D1B">
        <w:rPr>
          <w:rFonts w:ascii="Arial" w:hAnsi="Arial" w:cs="Arial"/>
        </w:rPr>
        <w:t xml:space="preserve"> w zakresie omawianego tematu</w:t>
      </w:r>
      <w:r w:rsidR="0018324B">
        <w:rPr>
          <w:rFonts w:ascii="Arial" w:hAnsi="Arial" w:cs="Arial"/>
        </w:rPr>
        <w:t>.</w:t>
      </w:r>
    </w:p>
    <w:p w:rsidR="00577F3E" w:rsidRDefault="00AB4ED1" w:rsidP="00577F3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77F3E">
        <w:rPr>
          <w:rFonts w:ascii="Arial" w:eastAsia="Calibri" w:hAnsi="Arial" w:cs="Arial"/>
        </w:rPr>
        <w:t>Przedmiotowe treści należy przestawić uczestnikom spotkań za pomocą prezentacji komputerowej.</w:t>
      </w:r>
    </w:p>
    <w:p w:rsidR="00325178" w:rsidRPr="00577F3E" w:rsidRDefault="0018324B" w:rsidP="00577F3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77F3E">
        <w:rPr>
          <w:rFonts w:ascii="ArialMT" w:hAnsi="ArialMT" w:cs="ArialMT"/>
        </w:rPr>
        <w:t xml:space="preserve">Zaplanowano </w:t>
      </w:r>
      <w:r w:rsidR="00E3623E" w:rsidRPr="00577F3E">
        <w:rPr>
          <w:rFonts w:ascii="Arial" w:eastAsia="Calibri" w:hAnsi="Arial" w:cs="Arial"/>
        </w:rPr>
        <w:t>p</w:t>
      </w:r>
      <w:r w:rsidR="00C23D1B" w:rsidRPr="00577F3E">
        <w:rPr>
          <w:rFonts w:ascii="Arial" w:eastAsia="Calibri" w:hAnsi="Arial" w:cs="Arial"/>
        </w:rPr>
        <w:t>o 2 spotkania w każdym obszarze</w:t>
      </w:r>
      <w:r w:rsidR="00E3623E" w:rsidRPr="00577F3E">
        <w:rPr>
          <w:rFonts w:ascii="Arial" w:eastAsia="Calibri" w:hAnsi="Arial" w:cs="Arial"/>
        </w:rPr>
        <w:t xml:space="preserve"> </w:t>
      </w:r>
      <w:r w:rsidR="00C23D1B" w:rsidRPr="00577F3E">
        <w:rPr>
          <w:rFonts w:ascii="Arial" w:eastAsia="Calibri" w:hAnsi="Arial" w:cs="Arial"/>
        </w:rPr>
        <w:t>Natura 2000</w:t>
      </w:r>
      <w:r w:rsidR="006B2541" w:rsidRPr="00577F3E">
        <w:rPr>
          <w:rFonts w:ascii="Arial" w:eastAsia="Calibri" w:hAnsi="Arial" w:cs="Arial"/>
        </w:rPr>
        <w:t xml:space="preserve"> (listopad</w:t>
      </w:r>
      <w:r w:rsidR="00E8214C" w:rsidRPr="00577F3E">
        <w:rPr>
          <w:rFonts w:ascii="Arial" w:eastAsia="Calibri" w:hAnsi="Arial" w:cs="Arial"/>
        </w:rPr>
        <w:t xml:space="preserve"> 2017 r.</w:t>
      </w:r>
      <w:r w:rsidR="006B2541" w:rsidRPr="00577F3E">
        <w:rPr>
          <w:rFonts w:ascii="Arial" w:eastAsia="Calibri" w:hAnsi="Arial" w:cs="Arial"/>
        </w:rPr>
        <w:t xml:space="preserve"> i luty</w:t>
      </w:r>
      <w:r w:rsidR="00E8214C" w:rsidRPr="00577F3E">
        <w:rPr>
          <w:rFonts w:ascii="Arial" w:eastAsia="Calibri" w:hAnsi="Arial" w:cs="Arial"/>
        </w:rPr>
        <w:t xml:space="preserve"> 2018 r.</w:t>
      </w:r>
      <w:r w:rsidR="006B2541" w:rsidRPr="00577F3E">
        <w:rPr>
          <w:rFonts w:ascii="Arial" w:eastAsia="Calibri" w:hAnsi="Arial" w:cs="Arial"/>
        </w:rPr>
        <w:t>)</w:t>
      </w:r>
      <w:r w:rsidR="00C23D1B" w:rsidRPr="00577F3E">
        <w:rPr>
          <w:rFonts w:ascii="Arial" w:eastAsia="Calibri" w:hAnsi="Arial" w:cs="Arial"/>
        </w:rPr>
        <w:t>. Przewidywany czas usługi trenerskiej po</w:t>
      </w:r>
      <w:r w:rsidR="00E3623E" w:rsidRPr="00577F3E">
        <w:rPr>
          <w:rFonts w:ascii="Arial" w:eastAsia="Calibri" w:hAnsi="Arial" w:cs="Arial"/>
        </w:rPr>
        <w:t xml:space="preserve"> 2 godziny na spotkanie</w:t>
      </w:r>
      <w:r w:rsidR="00C23D1B" w:rsidRPr="00577F3E">
        <w:rPr>
          <w:rFonts w:ascii="Arial" w:eastAsia="Calibri" w:hAnsi="Arial" w:cs="Arial"/>
        </w:rPr>
        <w:t>.</w:t>
      </w:r>
    </w:p>
    <w:p w:rsidR="00C23D1B" w:rsidRPr="0018324B" w:rsidRDefault="00C23D1B" w:rsidP="001832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25178" w:rsidRPr="00325178" w:rsidRDefault="00325178" w:rsidP="003251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25178">
        <w:rPr>
          <w:rFonts w:ascii="Arial" w:hAnsi="Arial" w:cs="Arial"/>
          <w:b/>
          <w:bCs/>
        </w:rPr>
        <w:t>Wymagania dotyczące realizacji zamówienia</w:t>
      </w:r>
    </w:p>
    <w:p w:rsidR="00A66DC1" w:rsidRDefault="00007F0F" w:rsidP="00106987">
      <w:pPr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lang w:bidi="en-US"/>
        </w:rPr>
      </w:pPr>
      <w:r w:rsidRPr="00007F0F">
        <w:rPr>
          <w:rFonts w:ascii="Arial" w:eastAsia="Arial Unicode MS" w:hAnsi="Arial" w:cs="Arial"/>
          <w:lang w:bidi="en-US"/>
        </w:rPr>
        <w:t>Wykonawca zobowiązany jest do zrealizowania przedmiotu zamówienia z</w:t>
      </w:r>
      <w:r w:rsidR="00112CB6">
        <w:rPr>
          <w:rFonts w:ascii="Arial" w:eastAsia="Arial Unicode MS" w:hAnsi="Arial" w:cs="Arial"/>
          <w:lang w:bidi="en-US"/>
        </w:rPr>
        <w:t xml:space="preserve"> </w:t>
      </w:r>
      <w:r w:rsidRPr="00112CB6">
        <w:rPr>
          <w:rFonts w:ascii="Arial" w:eastAsia="Arial Unicode MS" w:hAnsi="Arial" w:cs="Arial"/>
          <w:lang w:bidi="en-US"/>
        </w:rPr>
        <w:lastRenderedPageBreak/>
        <w:t>wykorzystaniem najlepszych praktyk oraz w oparciu o obowiązujące przepisy prawa</w:t>
      </w:r>
      <w:r w:rsidR="00112CB6">
        <w:rPr>
          <w:rFonts w:ascii="Arial" w:eastAsia="Arial Unicode MS" w:hAnsi="Arial" w:cs="Arial"/>
          <w:lang w:bidi="en-US"/>
        </w:rPr>
        <w:t xml:space="preserve"> </w:t>
      </w:r>
      <w:r w:rsidRPr="00112CB6">
        <w:rPr>
          <w:rFonts w:ascii="Arial" w:eastAsia="Arial Unicode MS" w:hAnsi="Arial" w:cs="Arial"/>
          <w:lang w:bidi="en-US"/>
        </w:rPr>
        <w:t xml:space="preserve">krajowego i unijnego. </w:t>
      </w:r>
    </w:p>
    <w:p w:rsidR="00325178" w:rsidRPr="00325178" w:rsidRDefault="00325178" w:rsidP="00325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25178" w:rsidRDefault="00325178" w:rsidP="003251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25178">
        <w:rPr>
          <w:rFonts w:ascii="Arial" w:eastAsia="Times New Roman" w:hAnsi="Arial" w:cs="Arial"/>
          <w:b/>
          <w:lang w:eastAsia="pl-PL"/>
        </w:rPr>
        <w:t>Wymagania stawiane Wykonawcom:</w:t>
      </w:r>
    </w:p>
    <w:p w:rsidR="00414711" w:rsidRPr="00414711" w:rsidRDefault="00007F0F" w:rsidP="004147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C014E3">
        <w:rPr>
          <w:rFonts w:ascii="ArialMT" w:hAnsi="ArialMT" w:cs="ArialMT"/>
        </w:rPr>
        <w:t>O udzielenie zamówienia może ubiegać się Wy</w:t>
      </w:r>
      <w:r w:rsidR="00C014E3">
        <w:rPr>
          <w:rFonts w:ascii="ArialMT" w:hAnsi="ArialMT" w:cs="ArialMT"/>
        </w:rPr>
        <w:t>konawca, który posiada wiedzę</w:t>
      </w:r>
      <w:r w:rsidR="003A753F">
        <w:rPr>
          <w:rFonts w:ascii="ArialMT" w:hAnsi="ArialMT" w:cs="ArialMT"/>
        </w:rPr>
        <w:t xml:space="preserve"> z zakresu finansowania</w:t>
      </w:r>
      <w:r w:rsidR="007454D5">
        <w:rPr>
          <w:rFonts w:ascii="ArialMT" w:hAnsi="ArialMT" w:cs="ArialMT"/>
        </w:rPr>
        <w:t xml:space="preserve"> i sposobów</w:t>
      </w:r>
      <w:r w:rsidR="003A753F">
        <w:rPr>
          <w:rFonts w:ascii="ArialMT" w:hAnsi="ArialMT" w:cs="ArialMT"/>
        </w:rPr>
        <w:t xml:space="preserve"> ochrony siedlisk nieleśnych </w:t>
      </w:r>
      <w:r w:rsidR="00FE05AA">
        <w:rPr>
          <w:rFonts w:ascii="ArialMT" w:hAnsi="ArialMT" w:cs="ArialMT"/>
        </w:rPr>
        <w:t xml:space="preserve">oraz </w:t>
      </w:r>
      <w:r w:rsidRPr="00C014E3">
        <w:rPr>
          <w:rFonts w:ascii="ArialMT" w:hAnsi="ArialMT" w:cs="ArialMT"/>
        </w:rPr>
        <w:t>doświadczenie</w:t>
      </w:r>
      <w:r w:rsidR="00644869" w:rsidRPr="00C014E3">
        <w:rPr>
          <w:rFonts w:ascii="ArialMT" w:hAnsi="ArialMT" w:cs="ArialMT"/>
        </w:rPr>
        <w:t xml:space="preserve"> </w:t>
      </w:r>
      <w:r w:rsidRPr="00C014E3">
        <w:rPr>
          <w:rFonts w:ascii="ArialMT" w:hAnsi="ArialMT" w:cs="ArialMT"/>
        </w:rPr>
        <w:t>w zakresi</w:t>
      </w:r>
      <w:r w:rsidR="00644869" w:rsidRPr="00C014E3">
        <w:rPr>
          <w:rFonts w:ascii="ArialMT" w:hAnsi="ArialMT" w:cs="ArialMT"/>
        </w:rPr>
        <w:t>e objętym przedmiotem z</w:t>
      </w:r>
      <w:r w:rsidR="007454D5">
        <w:rPr>
          <w:rFonts w:ascii="ArialMT" w:hAnsi="ArialMT" w:cs="ArialMT"/>
        </w:rPr>
        <w:t>a</w:t>
      </w:r>
      <w:r w:rsidR="00644869" w:rsidRPr="00C014E3">
        <w:rPr>
          <w:rFonts w:ascii="ArialMT" w:hAnsi="ArialMT" w:cs="ArialMT"/>
        </w:rPr>
        <w:t>mówienia</w:t>
      </w:r>
      <w:r w:rsidR="00F846C3">
        <w:rPr>
          <w:rFonts w:ascii="ArialMT" w:hAnsi="ArialMT" w:cs="ArialMT"/>
        </w:rPr>
        <w:t>.</w:t>
      </w:r>
      <w:r w:rsidR="00414711">
        <w:rPr>
          <w:rFonts w:ascii="ArialMT" w:hAnsi="ArialMT" w:cs="ArialMT"/>
        </w:rPr>
        <w:t xml:space="preserve"> Zamawiający uzna, </w:t>
      </w:r>
      <w:r w:rsidR="00414711" w:rsidRPr="00414711">
        <w:rPr>
          <w:rFonts w:ascii="Arial" w:hAnsi="Arial" w:cs="Arial"/>
        </w:rPr>
        <w:t>iż warunek został spełniony, w przypadku wykazania przez Wykonawcę, że:</w:t>
      </w:r>
      <w:r w:rsidR="00414711">
        <w:rPr>
          <w:rFonts w:ascii="Arial" w:hAnsi="Arial" w:cs="Arial"/>
        </w:rPr>
        <w:t xml:space="preserve"> </w:t>
      </w:r>
      <w:r w:rsidR="00414711">
        <w:rPr>
          <w:rFonts w:ascii="Arial" w:hAnsi="Arial" w:cs="Arial"/>
          <w:u w:val="single"/>
        </w:rPr>
        <w:t>dysponuje lub będzie dysponował</w:t>
      </w:r>
      <w:r w:rsidR="00414711">
        <w:rPr>
          <w:rFonts w:ascii="Arial" w:hAnsi="Arial" w:cs="Arial"/>
        </w:rPr>
        <w:t xml:space="preserve"> osobami zdolnymi do wykonania zamówienia o odpowiednich kwalifikacjach, tj.: osobą, która posiada wyższe wykształcenie środowiskowe/rolnicze oraz doświadczenie związane z finansowaniem zadań ochronnych  w stosunku do siedlisk.</w:t>
      </w:r>
    </w:p>
    <w:p w:rsidR="00325178" w:rsidRPr="00325178" w:rsidRDefault="00325178" w:rsidP="00325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66DC1" w:rsidRPr="00845960" w:rsidRDefault="00325178" w:rsidP="003251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</w:rPr>
      </w:pPr>
      <w:r w:rsidRPr="00325178">
        <w:rPr>
          <w:rFonts w:ascii="Arial" w:hAnsi="Arial" w:cs="Arial"/>
          <w:b/>
        </w:rPr>
        <w:t>Kryteria oceny ofert</w:t>
      </w:r>
    </w:p>
    <w:p w:rsidR="00EA2C8A" w:rsidRDefault="00EA2C8A" w:rsidP="00F257C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Przy dokonywaniu wyboru najkorzystniejszej oferty, Zamawiający stosować będzie następujące kryteria oceny ofert:</w:t>
      </w:r>
    </w:p>
    <w:p w:rsidR="00EA2C8A" w:rsidRDefault="00EA2C8A" w:rsidP="00D1134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tbl>
      <w:tblPr>
        <w:tblStyle w:val="Tabela-Siatka"/>
        <w:tblpPr w:leftFromText="141" w:rightFromText="141" w:vertAnchor="text" w:horzAnchor="margin" w:tblpX="817" w:tblpY="-3"/>
        <w:tblW w:w="0" w:type="auto"/>
        <w:tblLook w:val="04A0" w:firstRow="1" w:lastRow="0" w:firstColumn="1" w:lastColumn="0" w:noHBand="0" w:noVBand="1"/>
      </w:tblPr>
      <w:tblGrid>
        <w:gridCol w:w="3652"/>
        <w:gridCol w:w="3260"/>
      </w:tblGrid>
      <w:tr w:rsidR="00D11341" w:rsidRPr="00F257CB" w:rsidTr="00BB096B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341" w:rsidRPr="00F257CB" w:rsidRDefault="00D11341" w:rsidP="00BB09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57CB">
              <w:rPr>
                <w:rFonts w:ascii="Arial" w:eastAsia="Calibri" w:hAnsi="Arial" w:cs="Arial"/>
                <w:b/>
                <w:sz w:val="20"/>
                <w:szCs w:val="20"/>
              </w:rPr>
              <w:t>Kryteria wyboru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341" w:rsidRPr="00F257CB" w:rsidRDefault="00BB096B" w:rsidP="00BB09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Waga kryterium</w:t>
            </w:r>
            <w:r w:rsidR="00D11341" w:rsidRPr="00F257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(%)</w:t>
            </w:r>
          </w:p>
        </w:tc>
      </w:tr>
      <w:tr w:rsidR="00414711" w:rsidRPr="00F257CB" w:rsidTr="00BB096B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11" w:rsidRPr="00F257CB" w:rsidRDefault="00414711" w:rsidP="00BB09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57CB">
              <w:rPr>
                <w:rFonts w:ascii="Arial" w:eastAsia="Calibri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11" w:rsidRPr="00F257CB" w:rsidRDefault="00414711" w:rsidP="00BB09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  <w:r w:rsidRPr="00F257CB">
              <w:rPr>
                <w:rFonts w:ascii="Arial" w:eastAsia="Calibri" w:hAnsi="Arial" w:cs="Arial"/>
                <w:b/>
                <w:sz w:val="20"/>
                <w:szCs w:val="20"/>
              </w:rPr>
              <w:t>0%</w:t>
            </w:r>
          </w:p>
        </w:tc>
      </w:tr>
    </w:tbl>
    <w:p w:rsidR="00EA2C8A" w:rsidRDefault="00EA2C8A" w:rsidP="00EA2C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257CB" w:rsidRDefault="00F257CB" w:rsidP="00EA2C8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F257CB" w:rsidRDefault="00F257CB" w:rsidP="00EA2C8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F257CB" w:rsidRDefault="00F257CB" w:rsidP="00EA2C8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F257CB" w:rsidRDefault="00F257CB" w:rsidP="00EA2C8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F257CB" w:rsidRDefault="00F257CB" w:rsidP="00EA2C8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EA2C8A" w:rsidRPr="00F257CB" w:rsidRDefault="00EA2C8A" w:rsidP="00EA2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57CB">
        <w:rPr>
          <w:rFonts w:ascii="Arial" w:hAnsi="Arial" w:cs="Arial"/>
          <w:b/>
          <w:bCs/>
        </w:rPr>
        <w:t xml:space="preserve">Kryterium „Cena” </w:t>
      </w:r>
      <w:r w:rsidR="00414711">
        <w:rPr>
          <w:rFonts w:ascii="Arial" w:hAnsi="Arial" w:cs="Arial"/>
        </w:rPr>
        <w:t>(P1) - waga 10</w:t>
      </w:r>
      <w:r w:rsidR="00210EDF">
        <w:rPr>
          <w:rFonts w:ascii="Arial" w:hAnsi="Arial" w:cs="Arial"/>
        </w:rPr>
        <w:t>0 %</w:t>
      </w:r>
      <w:r w:rsidRPr="00F257CB">
        <w:rPr>
          <w:rFonts w:ascii="Arial" w:hAnsi="Arial" w:cs="Arial"/>
        </w:rPr>
        <w:t xml:space="preserve">: Kryterium „Cena” będzie rozpatrywana na podstawie ceny brutto za wykonanie </w:t>
      </w:r>
      <w:r w:rsidRPr="00845960">
        <w:rPr>
          <w:rFonts w:ascii="Arial" w:hAnsi="Arial" w:cs="Arial"/>
        </w:rPr>
        <w:t>przedmiotu zamówienia,</w:t>
      </w:r>
      <w:r w:rsidRPr="00F257CB">
        <w:rPr>
          <w:rFonts w:ascii="Arial" w:hAnsi="Arial" w:cs="Arial"/>
        </w:rPr>
        <w:t xml:space="preserve"> podanej przez Wykonawcę na Formularzu Oferty. Ilość punktów w tym kryterium zostanie obliczona na podstawie poniższego wzoru:</w:t>
      </w:r>
    </w:p>
    <w:p w:rsidR="00D11341" w:rsidRPr="00F257CB" w:rsidRDefault="00D11341" w:rsidP="00EA2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P=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cena najniższa (brutto)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cena oferty badanej (brutto)</m:t>
              </m:r>
            </m:den>
          </m:f>
          <m:r>
            <w:rPr>
              <w:rFonts w:ascii="Cambria Math" w:hAnsi="Cambria Math" w:cs="Arial"/>
            </w:rPr>
            <m:t>x100 p.</m:t>
          </m:r>
        </m:oMath>
      </m:oMathPara>
    </w:p>
    <w:p w:rsidR="00EA2C8A" w:rsidRPr="00F257CB" w:rsidRDefault="00EA2C8A" w:rsidP="00EA2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pl-PL"/>
        </w:rPr>
      </w:pPr>
    </w:p>
    <w:p w:rsidR="00EA2C8A" w:rsidRPr="00F257CB" w:rsidRDefault="00EA2C8A" w:rsidP="00EA2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pl-PL"/>
        </w:rPr>
      </w:pPr>
    </w:p>
    <w:p w:rsidR="00EA2C8A" w:rsidRPr="00F257CB" w:rsidRDefault="00D11341" w:rsidP="00EA2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57CB">
        <w:rPr>
          <w:rFonts w:ascii="Arial" w:hAnsi="Arial" w:cs="Arial"/>
        </w:rPr>
        <w:t>Oferta najkorzystni</w:t>
      </w:r>
      <w:r w:rsidR="00414711">
        <w:rPr>
          <w:rFonts w:ascii="Arial" w:hAnsi="Arial" w:cs="Arial"/>
        </w:rPr>
        <w:t>ejsza może uzyskać maksymalnie 10</w:t>
      </w:r>
      <w:r w:rsidRPr="00F257CB">
        <w:rPr>
          <w:rFonts w:ascii="Arial" w:hAnsi="Arial" w:cs="Arial"/>
        </w:rPr>
        <w:t>0 punktów</w:t>
      </w:r>
    </w:p>
    <w:p w:rsidR="00D11341" w:rsidRPr="00F257CB" w:rsidRDefault="00D11341" w:rsidP="00EA2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57CB" w:rsidRPr="00F257CB" w:rsidRDefault="00F257CB" w:rsidP="00F25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2C8A" w:rsidRPr="006D5379" w:rsidRDefault="00EA2C8A" w:rsidP="00F25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57CB">
        <w:rPr>
          <w:rFonts w:ascii="Arial" w:hAnsi="Arial" w:cs="Arial"/>
        </w:rPr>
        <w:t>Punkty będą zaokrąglane do dwóch miejsc po przecinku lub z większą dokładnością jeżeli</w:t>
      </w:r>
      <w:r w:rsidR="006D5379">
        <w:rPr>
          <w:rFonts w:ascii="Arial" w:hAnsi="Arial" w:cs="Arial"/>
        </w:rPr>
        <w:t xml:space="preserve"> </w:t>
      </w:r>
      <w:r w:rsidRPr="00F257CB">
        <w:rPr>
          <w:rFonts w:ascii="Arial" w:hAnsi="Arial" w:cs="Arial"/>
        </w:rPr>
        <w:t>przy zastosowaniu wymienionego zaokrąglenia nie występuje różnica w ilości przyznanych</w:t>
      </w:r>
      <w:r w:rsidR="006D5379">
        <w:rPr>
          <w:rFonts w:ascii="Arial" w:hAnsi="Arial" w:cs="Arial"/>
        </w:rPr>
        <w:t xml:space="preserve"> </w:t>
      </w:r>
      <w:r w:rsidRPr="00F257CB">
        <w:rPr>
          <w:rFonts w:ascii="Arial" w:hAnsi="Arial" w:cs="Arial"/>
        </w:rPr>
        <w:t>punktów wynikająca z małej różnicy zaoferowanych cen. Jeśli nie będzie można wybrać</w:t>
      </w:r>
      <w:r w:rsidR="006D5379">
        <w:rPr>
          <w:rFonts w:ascii="Arial" w:hAnsi="Arial" w:cs="Arial"/>
        </w:rPr>
        <w:t xml:space="preserve"> </w:t>
      </w:r>
      <w:r w:rsidRPr="00F257CB">
        <w:rPr>
          <w:rFonts w:ascii="Arial" w:hAnsi="Arial" w:cs="Arial"/>
        </w:rPr>
        <w:t>najkorzystniejszej oferty z uwagi na to, że dwie lub więcej ofert przedstawia taki sam bilans</w:t>
      </w:r>
      <w:r w:rsidR="006D5379">
        <w:rPr>
          <w:rFonts w:ascii="Arial" w:hAnsi="Arial" w:cs="Arial"/>
        </w:rPr>
        <w:t xml:space="preserve"> </w:t>
      </w:r>
      <w:r w:rsidRPr="00F257CB">
        <w:rPr>
          <w:rFonts w:ascii="Arial" w:hAnsi="Arial" w:cs="Arial"/>
        </w:rPr>
        <w:t>punktów, Zamawiający spośród tych ofert wybiera ofertę z niższą ceną.</w:t>
      </w:r>
    </w:p>
    <w:p w:rsidR="00BD7981" w:rsidRPr="00325178" w:rsidRDefault="00BD7981" w:rsidP="00325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25178" w:rsidRPr="00BD7981" w:rsidRDefault="00325178" w:rsidP="009A05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BD7981">
        <w:rPr>
          <w:rFonts w:ascii="Arial" w:eastAsia="Times New Roman" w:hAnsi="Arial" w:cs="Arial"/>
          <w:b/>
          <w:lang w:eastAsia="pl-PL"/>
        </w:rPr>
        <w:t>Sposób realizacji zamówienia:</w:t>
      </w:r>
    </w:p>
    <w:p w:rsidR="00325178" w:rsidRPr="00325178" w:rsidRDefault="00325178" w:rsidP="003251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25178">
        <w:rPr>
          <w:rFonts w:ascii="Arial" w:hAnsi="Arial" w:cs="Arial"/>
        </w:rPr>
        <w:t>Faktura VAT</w:t>
      </w:r>
      <w:r w:rsidR="00414711">
        <w:rPr>
          <w:rFonts w:ascii="Arial" w:hAnsi="Arial" w:cs="Arial"/>
        </w:rPr>
        <w:t>/rachunek</w:t>
      </w:r>
      <w:r w:rsidRPr="00325178">
        <w:rPr>
          <w:rFonts w:ascii="Arial" w:hAnsi="Arial" w:cs="Arial"/>
        </w:rPr>
        <w:t xml:space="preserve"> za wykonaną usługę zostanie wystawiona na Regionalną Dyrekcję Ochrony Środowiska w Opolu, ul. Obrońców</w:t>
      </w:r>
      <w:r w:rsidR="00FE05AA">
        <w:rPr>
          <w:rFonts w:ascii="Arial" w:hAnsi="Arial" w:cs="Arial"/>
        </w:rPr>
        <w:t xml:space="preserve"> Stalingradu 66, 45-512 Opole, </w:t>
      </w:r>
      <w:r w:rsidRPr="00325178">
        <w:rPr>
          <w:rFonts w:ascii="Arial" w:hAnsi="Arial" w:cs="Arial"/>
        </w:rPr>
        <w:t>NIP: 754-29-54-917. Oryginał faktury</w:t>
      </w:r>
      <w:r w:rsidR="00414711">
        <w:rPr>
          <w:rFonts w:ascii="Arial" w:hAnsi="Arial" w:cs="Arial"/>
        </w:rPr>
        <w:t>/rachunku</w:t>
      </w:r>
      <w:r w:rsidRPr="00325178">
        <w:rPr>
          <w:rFonts w:ascii="Arial" w:hAnsi="Arial" w:cs="Arial"/>
        </w:rPr>
        <w:t xml:space="preserve"> Wykonawca przekaże do siedziby Zamawiającego.</w:t>
      </w:r>
      <w:r w:rsidR="00414711">
        <w:rPr>
          <w:rFonts w:ascii="Arial" w:hAnsi="Arial" w:cs="Arial"/>
        </w:rPr>
        <w:t xml:space="preserve"> Wykonawca wystawi odrębną fakturę/rachunek za wykonanie przedmiotu umowy w listopadzie 2017 r. (2 spotkania) i odrębną za wykonanie przedmiotu umowy w lutym 2018 r. (2 spotkania)</w:t>
      </w:r>
    </w:p>
    <w:p w:rsidR="00007F0F" w:rsidRPr="00007F0F" w:rsidRDefault="00325178" w:rsidP="00007F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25178">
        <w:rPr>
          <w:rFonts w:ascii="Arial" w:eastAsia="Times New Roman" w:hAnsi="Arial" w:cs="Arial"/>
          <w:lang w:eastAsia="pl-PL"/>
        </w:rPr>
        <w:t xml:space="preserve">Zamawiający </w:t>
      </w:r>
      <w:r w:rsidR="00414711">
        <w:rPr>
          <w:rFonts w:ascii="Arial" w:eastAsia="Times New Roman" w:hAnsi="Arial" w:cs="Arial"/>
          <w:lang w:eastAsia="pl-PL"/>
        </w:rPr>
        <w:t>zastrzega możliwość braku organizacji spotkań w lutym 2018 r. – w takim przypadku Wykonawcy nie przysługuje roszczenie o wynagrodzenie.</w:t>
      </w:r>
    </w:p>
    <w:p w:rsidR="00325178" w:rsidRPr="00325178" w:rsidRDefault="00325178" w:rsidP="003251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25178">
        <w:rPr>
          <w:rFonts w:ascii="Arial" w:hAnsi="Arial" w:cs="Arial"/>
        </w:rPr>
        <w:t>Formą płatności za wykonanie zamówienia będzie przelew na rachunek bankowy Wykonawcy z co najmniej</w:t>
      </w:r>
      <w:r w:rsidRPr="00325178">
        <w:rPr>
          <w:rFonts w:ascii="Arial" w:hAnsi="Arial" w:cs="Arial"/>
          <w:b/>
        </w:rPr>
        <w:t xml:space="preserve"> 30 - dniowym </w:t>
      </w:r>
      <w:r w:rsidRPr="00325178">
        <w:rPr>
          <w:rFonts w:ascii="Arial" w:hAnsi="Arial" w:cs="Arial"/>
        </w:rPr>
        <w:t>terminem płatności wystawionym na fakturze</w:t>
      </w:r>
      <w:r w:rsidR="00414711">
        <w:rPr>
          <w:rFonts w:ascii="Arial" w:hAnsi="Arial" w:cs="Arial"/>
        </w:rPr>
        <w:t>/rachunku</w:t>
      </w:r>
      <w:r w:rsidRPr="00325178">
        <w:rPr>
          <w:rFonts w:ascii="Arial" w:hAnsi="Arial" w:cs="Arial"/>
        </w:rPr>
        <w:t>.</w:t>
      </w:r>
    </w:p>
    <w:p w:rsidR="00325178" w:rsidRPr="00325178" w:rsidRDefault="00325178" w:rsidP="003251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25178">
        <w:rPr>
          <w:rFonts w:ascii="Arial" w:eastAsia="Andale Sans UI" w:hAnsi="Arial" w:cs="Arial"/>
          <w:kern w:val="2"/>
          <w:lang w:eastAsia="pl-PL"/>
        </w:rPr>
        <w:t>Zamawiający nie przewiduje wypłacania zaliczki.</w:t>
      </w:r>
    </w:p>
    <w:p w:rsidR="00325178" w:rsidRPr="00325178" w:rsidRDefault="00325178" w:rsidP="003251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25178">
        <w:rPr>
          <w:rFonts w:ascii="Arial" w:eastAsia="Andale Sans UI" w:hAnsi="Arial" w:cs="Arial"/>
          <w:kern w:val="2"/>
          <w:lang w:eastAsia="pl-PL"/>
        </w:rPr>
        <w:lastRenderedPageBreak/>
        <w:t>Zamawiający nie przewiduje, zmian w drodze aneksu do uzgodnionej ceny za wykonaną usługę.</w:t>
      </w:r>
    </w:p>
    <w:p w:rsidR="00325178" w:rsidRPr="00FE05AA" w:rsidRDefault="00325178" w:rsidP="003251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25178">
        <w:rPr>
          <w:rFonts w:ascii="Arial" w:eastAsia="Andale Sans UI" w:hAnsi="Arial" w:cs="Arial"/>
          <w:kern w:val="2"/>
          <w:lang w:eastAsia="pl-PL"/>
        </w:rPr>
        <w:t>W przypadku nie wykonania usługi zgodnie z umową Wykonawca zobowiązany jest do zapłaty kary umownej.</w:t>
      </w:r>
    </w:p>
    <w:p w:rsidR="00FE05AA" w:rsidRPr="00FE05AA" w:rsidRDefault="00FE05AA" w:rsidP="00FE05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Zamówienie jest realizowane w ramach</w:t>
      </w:r>
      <w:r w:rsidRPr="00FE05AA">
        <w:rPr>
          <w:rFonts w:ascii="Arial" w:eastAsia="Times New Roman" w:hAnsi="Arial" w:cs="Arial"/>
          <w:lang w:eastAsia="pl-PL"/>
        </w:rPr>
        <w:t xml:space="preserve"> projektu „Ochrona </w:t>
      </w:r>
      <w:r w:rsidRPr="0025182B">
        <w:rPr>
          <w:rFonts w:ascii="Arial" w:eastAsia="Times New Roman" w:hAnsi="Arial" w:cs="Arial"/>
          <w:i/>
          <w:lang w:eastAsia="pl-PL"/>
        </w:rPr>
        <w:t>in situ</w:t>
      </w:r>
      <w:r w:rsidRPr="00FE05AA">
        <w:rPr>
          <w:rFonts w:ascii="Arial" w:eastAsia="Times New Roman" w:hAnsi="Arial" w:cs="Arial"/>
          <w:lang w:eastAsia="pl-PL"/>
        </w:rPr>
        <w:t xml:space="preserve"> wybranych siedlisk i gatunków w opolskich obszarach Natura 2000” współfinansowanego ze środków Programu Operacyjnego Infrastruktura i Środowisko na lata 2014 – 2020 (POIS.02.04.00-00-0117/16).</w:t>
      </w:r>
    </w:p>
    <w:p w:rsidR="00325178" w:rsidRPr="00325178" w:rsidRDefault="00325178" w:rsidP="003251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D7981" w:rsidRDefault="00325178" w:rsidP="00BD798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325178">
        <w:rPr>
          <w:rFonts w:ascii="Arial" w:eastAsia="Andale Sans UI" w:hAnsi="Arial" w:cs="Arial"/>
          <w:b/>
          <w:kern w:val="2"/>
          <w:lang w:eastAsia="pl-PL"/>
        </w:rPr>
        <w:t>Termin wykonania:</w:t>
      </w:r>
    </w:p>
    <w:p w:rsidR="00BD7981" w:rsidRPr="00BD7981" w:rsidRDefault="00BD7981" w:rsidP="00BD798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BD7981">
        <w:rPr>
          <w:rFonts w:ascii="Arial" w:eastAsia="Arial Unicode MS" w:hAnsi="Arial" w:cs="Arial"/>
          <w:lang w:bidi="en-US"/>
        </w:rPr>
        <w:t xml:space="preserve">Termin i miejsce realizacji usługi: </w:t>
      </w:r>
    </w:p>
    <w:p w:rsidR="00BD7981" w:rsidRPr="00106987" w:rsidRDefault="00BD7981" w:rsidP="00BD7981">
      <w:pPr>
        <w:pStyle w:val="Akapitzlist"/>
        <w:numPr>
          <w:ilvl w:val="0"/>
          <w:numId w:val="11"/>
        </w:numPr>
        <w:jc w:val="both"/>
        <w:rPr>
          <w:rFonts w:ascii="Arial" w:eastAsia="Arial Unicode MS" w:hAnsi="Arial" w:cs="Arial"/>
          <w:lang w:bidi="en-US"/>
        </w:rPr>
      </w:pPr>
      <w:r w:rsidRPr="00106987">
        <w:rPr>
          <w:rFonts w:ascii="Arial" w:eastAsia="Arial Unicode MS" w:hAnsi="Arial" w:cs="Arial"/>
          <w:lang w:bidi="en-US"/>
        </w:rPr>
        <w:t xml:space="preserve">w terminie 14 listopada 2017 r. w godzinach godz. 16.00 – 18.00 w Domu Kultury </w:t>
      </w:r>
      <w:r>
        <w:rPr>
          <w:rFonts w:ascii="Arial" w:eastAsia="Arial Unicode MS" w:hAnsi="Arial" w:cs="Arial"/>
          <w:lang w:bidi="en-US"/>
        </w:rPr>
        <w:br/>
      </w:r>
      <w:r w:rsidRPr="00106987">
        <w:rPr>
          <w:rFonts w:ascii="Arial" w:eastAsia="Arial Unicode MS" w:hAnsi="Arial" w:cs="Arial"/>
          <w:lang w:bidi="en-US"/>
        </w:rPr>
        <w:t xml:space="preserve">w Karłowicach, ul. Brzeska 2A 46-037 Karłowice i 15 listopada 2017 r. w godzinach 16.00 – 18.00 w świetlicy wiejskiej Czaple Stare 4c 46-200 Kluczbork. </w:t>
      </w:r>
    </w:p>
    <w:p w:rsidR="00075E5B" w:rsidRPr="00BD7981" w:rsidRDefault="00BD7981" w:rsidP="00BD7981">
      <w:pPr>
        <w:pStyle w:val="Akapitzlist"/>
        <w:widowControl w:val="0"/>
        <w:numPr>
          <w:ilvl w:val="0"/>
          <w:numId w:val="11"/>
        </w:numPr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lang w:bidi="en-US"/>
        </w:rPr>
      </w:pPr>
      <w:r>
        <w:rPr>
          <w:rFonts w:ascii="Arial" w:eastAsia="Arial Unicode MS" w:hAnsi="Arial" w:cs="Arial"/>
          <w:lang w:bidi="en-US"/>
        </w:rPr>
        <w:t>o</w:t>
      </w:r>
      <w:r w:rsidRPr="00075E5B">
        <w:rPr>
          <w:rFonts w:ascii="Arial" w:eastAsia="Arial Unicode MS" w:hAnsi="Arial" w:cs="Arial"/>
          <w:lang w:bidi="en-US"/>
        </w:rPr>
        <w:t xml:space="preserve"> szczegółowym terminie wykonania usługi</w:t>
      </w:r>
      <w:r>
        <w:rPr>
          <w:rFonts w:ascii="Arial" w:eastAsia="Arial Unicode MS" w:hAnsi="Arial" w:cs="Arial"/>
          <w:lang w:bidi="en-US"/>
        </w:rPr>
        <w:t xml:space="preserve"> w drugim cyklu spotkań</w:t>
      </w:r>
      <w:r w:rsidRPr="00075E5B">
        <w:rPr>
          <w:rFonts w:ascii="Arial" w:eastAsia="Arial Unicode MS" w:hAnsi="Arial" w:cs="Arial"/>
          <w:lang w:bidi="en-US"/>
        </w:rPr>
        <w:t xml:space="preserve"> Zamawiający powiadomi wykonawcę na minimum dwa tygodnie przed </w:t>
      </w:r>
      <w:r>
        <w:rPr>
          <w:rFonts w:ascii="Arial" w:eastAsia="Arial Unicode MS" w:hAnsi="Arial" w:cs="Arial"/>
          <w:lang w:bidi="en-US"/>
        </w:rPr>
        <w:t>spotkaniami</w:t>
      </w:r>
      <w:r w:rsidRPr="00075E5B">
        <w:rPr>
          <w:rFonts w:ascii="Arial" w:eastAsia="Arial Unicode MS" w:hAnsi="Arial" w:cs="Arial"/>
          <w:lang w:bidi="en-US"/>
        </w:rPr>
        <w:t xml:space="preserve"> (luty 2018 r.) podając dokładnie czas i miejsce realizacji poszczególnych spotkań.</w:t>
      </w:r>
    </w:p>
    <w:p w:rsidR="00BD7981" w:rsidRPr="00325178" w:rsidRDefault="00BD7981" w:rsidP="003251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</w:p>
    <w:p w:rsidR="00325178" w:rsidRPr="00325178" w:rsidRDefault="00325178" w:rsidP="00BD79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325178">
        <w:rPr>
          <w:rFonts w:ascii="Arial" w:eastAsia="Andale Sans UI" w:hAnsi="Arial" w:cs="Arial"/>
          <w:b/>
          <w:kern w:val="2"/>
          <w:lang w:eastAsia="pl-PL"/>
        </w:rPr>
        <w:t xml:space="preserve">Miejsce i termin składania ofert: </w:t>
      </w:r>
    </w:p>
    <w:p w:rsidR="00325178" w:rsidRPr="0025182B" w:rsidRDefault="006602B2" w:rsidP="00B925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  <w:r w:rsidRPr="00B925FB">
        <w:rPr>
          <w:rFonts w:ascii="Arial" w:eastAsia="Andale Sans UI" w:hAnsi="Arial" w:cs="Arial"/>
          <w:kern w:val="2"/>
          <w:lang w:eastAsia="pl-PL"/>
        </w:rPr>
        <w:t xml:space="preserve">Oferty należy dostarczyć wg załączonego formularza do Regionalnej </w:t>
      </w:r>
      <w:r w:rsidRPr="0025182B">
        <w:rPr>
          <w:rFonts w:ascii="Arial" w:eastAsia="Andale Sans UI" w:hAnsi="Arial" w:cs="Arial"/>
          <w:kern w:val="2"/>
          <w:lang w:eastAsia="pl-PL"/>
        </w:rPr>
        <w:t>Dyrekcji Ochrony</w:t>
      </w:r>
      <w:r w:rsidR="00B925FB" w:rsidRPr="0025182B">
        <w:rPr>
          <w:rFonts w:ascii="Arial" w:eastAsia="Andale Sans UI" w:hAnsi="Arial" w:cs="Arial"/>
          <w:kern w:val="2"/>
          <w:lang w:eastAsia="pl-PL"/>
        </w:rPr>
        <w:t xml:space="preserve"> </w:t>
      </w:r>
      <w:r w:rsidRPr="0025182B">
        <w:rPr>
          <w:rFonts w:ascii="Arial" w:eastAsia="Andale Sans UI" w:hAnsi="Arial" w:cs="Arial"/>
          <w:kern w:val="2"/>
          <w:lang w:eastAsia="pl-PL"/>
        </w:rPr>
        <w:t>Środowiska w Opolu, ul. Obrońców Stalingradu 66, 45-512 Opole, pokój 4.31 A, lub wysłać</w:t>
      </w:r>
      <w:r w:rsidR="00B925FB" w:rsidRPr="0025182B">
        <w:rPr>
          <w:rFonts w:ascii="Arial" w:eastAsia="Andale Sans UI" w:hAnsi="Arial" w:cs="Arial"/>
          <w:kern w:val="2"/>
          <w:lang w:eastAsia="pl-PL"/>
        </w:rPr>
        <w:t xml:space="preserve"> </w:t>
      </w:r>
      <w:r w:rsidRPr="0025182B">
        <w:rPr>
          <w:rFonts w:ascii="Arial" w:eastAsia="Andale Sans UI" w:hAnsi="Arial" w:cs="Arial"/>
          <w:kern w:val="2"/>
          <w:lang w:eastAsia="pl-PL"/>
        </w:rPr>
        <w:t xml:space="preserve">na adres poczty elektronicznej </w:t>
      </w:r>
      <w:hyperlink r:id="rId10" w:history="1">
        <w:r w:rsidR="00106D0E" w:rsidRPr="00C0247B">
          <w:rPr>
            <w:rStyle w:val="Hipercze"/>
            <w:rFonts w:ascii="Arial" w:eastAsia="Andale Sans UI" w:hAnsi="Arial" w:cs="Arial"/>
            <w:kern w:val="2"/>
            <w:lang w:eastAsia="pl-PL"/>
          </w:rPr>
          <w:t>zampub.opole@rdos.gov.pl</w:t>
        </w:r>
      </w:hyperlink>
      <w:r w:rsidR="00FE05AA" w:rsidRPr="0025182B">
        <w:rPr>
          <w:rFonts w:ascii="Arial" w:eastAsia="Andale Sans UI" w:hAnsi="Arial" w:cs="Arial"/>
          <w:kern w:val="2"/>
          <w:lang w:eastAsia="pl-PL"/>
        </w:rPr>
        <w:t xml:space="preserve"> </w:t>
      </w:r>
      <w:r w:rsidRPr="0025182B">
        <w:rPr>
          <w:rFonts w:ascii="Arial" w:eastAsia="Andale Sans UI" w:hAnsi="Arial" w:cs="Arial"/>
          <w:kern w:val="2"/>
          <w:lang w:eastAsia="pl-PL"/>
        </w:rPr>
        <w:t>do</w:t>
      </w:r>
      <w:r w:rsidR="00F257CB" w:rsidRPr="0025182B">
        <w:rPr>
          <w:rFonts w:ascii="Arial" w:eastAsia="Andale Sans UI" w:hAnsi="Arial" w:cs="Arial"/>
          <w:kern w:val="2"/>
          <w:lang w:eastAsia="pl-PL"/>
        </w:rPr>
        <w:t xml:space="preserve"> </w:t>
      </w:r>
      <w:r w:rsidR="00106D0E">
        <w:rPr>
          <w:rFonts w:ascii="Arial" w:eastAsia="Andale Sans UI" w:hAnsi="Arial" w:cs="Arial"/>
          <w:kern w:val="2"/>
          <w:lang w:eastAsia="pl-PL"/>
        </w:rPr>
        <w:t>23</w:t>
      </w:r>
      <w:r w:rsidR="00FE05AA" w:rsidRPr="0025182B">
        <w:rPr>
          <w:rFonts w:ascii="Arial" w:eastAsia="Andale Sans UI" w:hAnsi="Arial" w:cs="Arial"/>
          <w:kern w:val="2"/>
          <w:lang w:eastAsia="pl-PL"/>
        </w:rPr>
        <w:t>.10</w:t>
      </w:r>
      <w:r w:rsidRPr="0025182B">
        <w:rPr>
          <w:rFonts w:ascii="Arial" w:eastAsia="Andale Sans UI" w:hAnsi="Arial" w:cs="Arial"/>
          <w:kern w:val="2"/>
          <w:lang w:eastAsia="pl-PL"/>
        </w:rPr>
        <w:t>.2017 r.</w:t>
      </w:r>
    </w:p>
    <w:p w:rsidR="00325178" w:rsidRPr="0025182B" w:rsidRDefault="00325178" w:rsidP="00325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</w:p>
    <w:p w:rsidR="00325178" w:rsidRPr="0025182B" w:rsidRDefault="00325178" w:rsidP="00BD79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Andale Sans UI" w:hAnsi="Arial" w:cs="Arial"/>
          <w:kern w:val="2"/>
          <w:lang w:eastAsia="pl-PL"/>
        </w:rPr>
      </w:pPr>
      <w:r w:rsidRPr="0025182B">
        <w:rPr>
          <w:rFonts w:ascii="Arial" w:hAnsi="Arial" w:cs="Arial"/>
          <w:b/>
        </w:rPr>
        <w:t>Wskazanie osób upoważnionych do kontaktu z wykonawcami</w:t>
      </w:r>
    </w:p>
    <w:p w:rsidR="00325178" w:rsidRPr="00325178" w:rsidRDefault="00325178" w:rsidP="0032517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  <w:r w:rsidRPr="0025182B">
        <w:rPr>
          <w:rFonts w:ascii="Arial" w:eastAsia="Andale Sans UI" w:hAnsi="Arial" w:cs="Arial"/>
          <w:kern w:val="2"/>
          <w:lang w:eastAsia="pl-PL"/>
        </w:rPr>
        <w:t xml:space="preserve">Ze strony Zamawiającego osobami uprawnionymi do kontaktowania się z Wykonawcami są </w:t>
      </w:r>
      <w:r w:rsidRPr="00325178">
        <w:rPr>
          <w:rFonts w:ascii="Arial" w:eastAsia="Andale Sans UI" w:hAnsi="Arial" w:cs="Arial"/>
          <w:kern w:val="2"/>
          <w:lang w:eastAsia="pl-PL"/>
        </w:rPr>
        <w:t>przedstawiciele Zamawiającego:</w:t>
      </w:r>
    </w:p>
    <w:p w:rsidR="00414711" w:rsidRDefault="00325178" w:rsidP="0032517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  <w:r w:rsidRPr="00325178">
        <w:rPr>
          <w:rFonts w:ascii="Arial" w:eastAsia="Andale Sans UI" w:hAnsi="Arial" w:cs="Arial"/>
          <w:kern w:val="2"/>
          <w:lang w:eastAsia="pl-PL"/>
        </w:rPr>
        <w:t xml:space="preserve">– </w:t>
      </w:r>
      <w:r w:rsidR="00414711">
        <w:rPr>
          <w:rFonts w:ascii="Arial" w:eastAsia="Andale Sans UI" w:hAnsi="Arial" w:cs="Arial"/>
          <w:kern w:val="2"/>
          <w:lang w:eastAsia="pl-PL"/>
        </w:rPr>
        <w:t>Andrzej Meryk – pok. 4.17, tel 77 -45 -26 -242,</w:t>
      </w:r>
    </w:p>
    <w:p w:rsidR="00325178" w:rsidRPr="00325178" w:rsidRDefault="00414711" w:rsidP="0032517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  <w:r>
        <w:rPr>
          <w:rFonts w:ascii="Arial" w:eastAsia="Andale Sans UI" w:hAnsi="Arial" w:cs="Arial"/>
          <w:kern w:val="2"/>
          <w:lang w:eastAsia="pl-PL"/>
        </w:rPr>
        <w:t xml:space="preserve">- </w:t>
      </w:r>
      <w:r w:rsidR="00CA4E32">
        <w:rPr>
          <w:rFonts w:ascii="Arial" w:eastAsia="Andale Sans UI" w:hAnsi="Arial" w:cs="Arial"/>
          <w:kern w:val="2"/>
          <w:lang w:eastAsia="pl-PL"/>
        </w:rPr>
        <w:t>Małgorzata Matusz</w:t>
      </w:r>
      <w:r w:rsidR="00325178" w:rsidRPr="00325178">
        <w:rPr>
          <w:rFonts w:ascii="Arial" w:eastAsia="Andale Sans UI" w:hAnsi="Arial" w:cs="Arial"/>
          <w:kern w:val="2"/>
          <w:lang w:eastAsia="pl-PL"/>
        </w:rPr>
        <w:t xml:space="preserve"> – pok. </w:t>
      </w:r>
      <w:r w:rsidR="00CA4E32">
        <w:rPr>
          <w:rFonts w:ascii="Arial" w:eastAsia="Andale Sans UI" w:hAnsi="Arial" w:cs="Arial"/>
          <w:kern w:val="2"/>
          <w:lang w:eastAsia="pl-PL"/>
        </w:rPr>
        <w:t>4.15, tel. 77-45-26-244</w:t>
      </w:r>
      <w:r>
        <w:rPr>
          <w:rFonts w:ascii="Arial" w:eastAsia="Andale Sans UI" w:hAnsi="Arial" w:cs="Arial"/>
          <w:kern w:val="2"/>
          <w:lang w:eastAsia="pl-PL"/>
        </w:rPr>
        <w:t>.</w:t>
      </w:r>
    </w:p>
    <w:p w:rsidR="00325178" w:rsidRPr="00325178" w:rsidRDefault="00325178" w:rsidP="0032517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</w:p>
    <w:p w:rsidR="000E4A4B" w:rsidRDefault="00325178" w:rsidP="00B925FB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25178">
        <w:rPr>
          <w:rFonts w:ascii="Arial" w:eastAsia="Calibri" w:hAnsi="Arial" w:cs="Arial"/>
          <w:b/>
        </w:rPr>
        <w:t>Zamawiającemu przysługuje prawo do odwołania zapytania ofertowego bez podania przyczyny.</w:t>
      </w:r>
    </w:p>
    <w:p w:rsidR="0025182B" w:rsidRDefault="0025182B" w:rsidP="00B925F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25182B" w:rsidRDefault="0025182B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25182B" w:rsidRPr="0025182B" w:rsidRDefault="0025182B" w:rsidP="0025182B">
      <w:pPr>
        <w:jc w:val="right"/>
        <w:rPr>
          <w:rFonts w:ascii="Arial" w:eastAsia="Calibri" w:hAnsi="Arial" w:cs="Arial"/>
          <w:b/>
        </w:rPr>
      </w:pPr>
      <w:r w:rsidRPr="0025182B">
        <w:rPr>
          <w:rFonts w:ascii="Arial" w:eastAsia="Calibri" w:hAnsi="Arial" w:cs="Arial"/>
          <w:b/>
        </w:rPr>
        <w:lastRenderedPageBreak/>
        <w:t xml:space="preserve">Załącznik nr 1 </w:t>
      </w:r>
    </w:p>
    <w:p w:rsidR="0025182B" w:rsidRPr="0025182B" w:rsidRDefault="0025182B" w:rsidP="0025182B">
      <w:pPr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WOF.261.1</w:t>
      </w:r>
      <w:r w:rsidR="00414711">
        <w:rPr>
          <w:rFonts w:ascii="Arial" w:eastAsia="Calibri" w:hAnsi="Arial" w:cs="Arial"/>
        </w:rPr>
        <w:t>.125.2017.M</w:t>
      </w:r>
      <w:r w:rsidR="00106D0E">
        <w:rPr>
          <w:rFonts w:ascii="Arial" w:eastAsia="Calibri" w:hAnsi="Arial" w:cs="Arial"/>
        </w:rPr>
        <w:t>M</w:t>
      </w:r>
    </w:p>
    <w:p w:rsidR="0025182B" w:rsidRPr="0025182B" w:rsidRDefault="0025182B" w:rsidP="0025182B">
      <w:pPr>
        <w:spacing w:after="0"/>
        <w:rPr>
          <w:rFonts w:ascii="Arial" w:eastAsia="Calibri" w:hAnsi="Arial" w:cs="Arial"/>
        </w:rPr>
      </w:pPr>
    </w:p>
    <w:p w:rsidR="0025182B" w:rsidRPr="0025182B" w:rsidRDefault="0025182B" w:rsidP="0025182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5182B" w:rsidRPr="0025182B" w:rsidRDefault="0025182B" w:rsidP="0025182B">
      <w:pPr>
        <w:jc w:val="center"/>
        <w:rPr>
          <w:rFonts w:ascii="Arial" w:eastAsia="Calibri" w:hAnsi="Arial" w:cs="Arial"/>
          <w:b/>
        </w:rPr>
      </w:pPr>
      <w:r w:rsidRPr="0025182B">
        <w:rPr>
          <w:rFonts w:ascii="Arial" w:eastAsia="Calibri" w:hAnsi="Arial" w:cs="Arial"/>
          <w:b/>
        </w:rPr>
        <w:t>Formularz ofertowy</w:t>
      </w:r>
    </w:p>
    <w:p w:rsidR="0025182B" w:rsidRPr="0025182B" w:rsidRDefault="0025182B" w:rsidP="0025182B">
      <w:pPr>
        <w:jc w:val="center"/>
        <w:rPr>
          <w:rFonts w:ascii="Arial" w:hAnsi="Arial" w:cs="Arial"/>
          <w:b/>
        </w:rPr>
      </w:pPr>
    </w:p>
    <w:p w:rsidR="0025182B" w:rsidRPr="0025182B" w:rsidRDefault="0025182B" w:rsidP="002518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5182B">
        <w:rPr>
          <w:rFonts w:ascii="Arial" w:eastAsia="Times New Roman" w:hAnsi="Arial" w:cs="Arial"/>
          <w:lang w:eastAsia="pl-PL"/>
        </w:rPr>
        <w:t xml:space="preserve">dot. </w:t>
      </w:r>
      <w:r>
        <w:rPr>
          <w:rFonts w:ascii="Arial" w:eastAsia="Times New Roman" w:hAnsi="Arial" w:cs="Arial"/>
          <w:lang w:eastAsia="pl-PL"/>
        </w:rPr>
        <w:t>usługi</w:t>
      </w:r>
      <w:r w:rsidRPr="0025182B">
        <w:rPr>
          <w:rFonts w:ascii="Arial" w:eastAsia="Times New Roman" w:hAnsi="Arial" w:cs="Arial"/>
          <w:lang w:eastAsia="pl-PL"/>
        </w:rPr>
        <w:t xml:space="preserve"> trenerskiej podczas 4 spotkań z właścicielami zdegradowanych łąk </w:t>
      </w:r>
      <w:r w:rsidRPr="0025182B">
        <w:rPr>
          <w:rFonts w:ascii="Arial" w:eastAsia="Calibri" w:hAnsi="Arial" w:cs="Arial"/>
        </w:rPr>
        <w:t xml:space="preserve">w obszarach </w:t>
      </w:r>
      <w:r>
        <w:rPr>
          <w:rFonts w:ascii="Arial" w:eastAsia="Calibri" w:hAnsi="Arial" w:cs="Arial"/>
        </w:rPr>
        <w:t xml:space="preserve">Natura 2000 </w:t>
      </w:r>
      <w:r w:rsidRPr="0025182B">
        <w:rPr>
          <w:rFonts w:ascii="Arial" w:eastAsia="Calibri" w:hAnsi="Arial" w:cs="Arial"/>
        </w:rPr>
        <w:t>Łąki w okolicach Kluczborka nad Stobrawą i Łąki w okolicach Karłowic nad Stobrawą</w:t>
      </w:r>
    </w:p>
    <w:p w:rsidR="0025182B" w:rsidRPr="0025182B" w:rsidRDefault="0025182B" w:rsidP="002518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25182B" w:rsidRPr="0025182B" w:rsidRDefault="0025182B" w:rsidP="0025182B">
      <w:pPr>
        <w:spacing w:after="0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Wykonawca: (nazwa, adres, NIP, REGON, nr telefonu, e-mail)</w:t>
      </w:r>
    </w:p>
    <w:p w:rsidR="0025182B" w:rsidRPr="0025182B" w:rsidRDefault="0025182B" w:rsidP="0025182B">
      <w:pPr>
        <w:spacing w:after="0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Nazwa:</w:t>
      </w:r>
      <w:r w:rsidRPr="0025182B">
        <w:rPr>
          <w:rFonts w:ascii="Arial" w:eastAsia="Calibri" w:hAnsi="Arial" w:cs="Arial"/>
        </w:rPr>
        <w:tab/>
        <w:t>……………………………………………………...…….…………………</w:t>
      </w:r>
    </w:p>
    <w:p w:rsidR="0025182B" w:rsidRPr="0025182B" w:rsidRDefault="0025182B" w:rsidP="0025182B">
      <w:pPr>
        <w:spacing w:after="0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 xml:space="preserve">Adres: </w:t>
      </w:r>
      <w:r w:rsidRPr="0025182B">
        <w:rPr>
          <w:rFonts w:ascii="Arial" w:eastAsia="Calibri" w:hAnsi="Arial" w:cs="Arial"/>
        </w:rPr>
        <w:tab/>
      </w:r>
      <w:r w:rsidRPr="0025182B">
        <w:rPr>
          <w:rFonts w:ascii="Arial" w:eastAsia="Calibri" w:hAnsi="Arial" w:cs="Arial"/>
        </w:rPr>
        <w:tab/>
        <w:t>……………………………………………………...…….…………………</w:t>
      </w:r>
    </w:p>
    <w:p w:rsidR="0025182B" w:rsidRPr="0025182B" w:rsidRDefault="0025182B" w:rsidP="0025182B">
      <w:pPr>
        <w:spacing w:after="0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NIP:</w:t>
      </w:r>
      <w:r w:rsidRPr="0025182B">
        <w:rPr>
          <w:rFonts w:ascii="Arial" w:eastAsia="Calibri" w:hAnsi="Arial" w:cs="Arial"/>
        </w:rPr>
        <w:tab/>
      </w:r>
      <w:r w:rsidRPr="0025182B">
        <w:rPr>
          <w:rFonts w:ascii="Arial" w:eastAsia="Calibri" w:hAnsi="Arial" w:cs="Arial"/>
        </w:rPr>
        <w:tab/>
        <w:t>……………………………………………………...…….…………………</w:t>
      </w:r>
    </w:p>
    <w:p w:rsidR="0025182B" w:rsidRPr="0025182B" w:rsidRDefault="0025182B" w:rsidP="0025182B">
      <w:pPr>
        <w:spacing w:after="0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REGON:</w:t>
      </w:r>
      <w:r w:rsidRPr="0025182B">
        <w:rPr>
          <w:rFonts w:ascii="Arial" w:eastAsia="Calibri" w:hAnsi="Arial" w:cs="Arial"/>
        </w:rPr>
        <w:tab/>
        <w:t>……………………………………………………...…….…………………</w:t>
      </w:r>
    </w:p>
    <w:p w:rsidR="0025182B" w:rsidRPr="0025182B" w:rsidRDefault="0025182B" w:rsidP="0025182B">
      <w:pPr>
        <w:spacing w:after="0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Nr telefonu:</w:t>
      </w:r>
      <w:r w:rsidRPr="0025182B">
        <w:rPr>
          <w:rFonts w:ascii="Arial" w:eastAsia="Calibri" w:hAnsi="Arial" w:cs="Arial"/>
        </w:rPr>
        <w:tab/>
        <w:t>……………………………………………………...…….…………………</w:t>
      </w:r>
    </w:p>
    <w:p w:rsidR="0025182B" w:rsidRPr="0025182B" w:rsidRDefault="0025182B" w:rsidP="0025182B">
      <w:pPr>
        <w:spacing w:after="0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Adres e-mail:</w:t>
      </w:r>
      <w:r w:rsidRPr="0025182B">
        <w:rPr>
          <w:rFonts w:ascii="Arial" w:eastAsia="Calibri" w:hAnsi="Arial" w:cs="Arial"/>
        </w:rPr>
        <w:tab/>
        <w:t>……………………………………………………...…….…………………</w:t>
      </w:r>
    </w:p>
    <w:p w:rsidR="0025182B" w:rsidRPr="0025182B" w:rsidRDefault="0025182B" w:rsidP="0025182B">
      <w:pPr>
        <w:spacing w:after="0"/>
        <w:rPr>
          <w:rFonts w:ascii="Arial" w:eastAsia="Calibri" w:hAnsi="Arial" w:cs="Arial"/>
        </w:rPr>
      </w:pPr>
    </w:p>
    <w:p w:rsidR="008718C0" w:rsidRDefault="0025182B" w:rsidP="0025182B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Arial" w:hAnsi="Arial" w:cs="Arial"/>
        </w:rPr>
      </w:pPr>
      <w:r w:rsidRPr="0025182B">
        <w:rPr>
          <w:rFonts w:ascii="Arial" w:hAnsi="Arial" w:cs="Arial"/>
        </w:rPr>
        <w:t>Po zapoznaniu się z przedmiotem zamówienia, oferuję jego wykonanie zgodnie z wymogami Zamawiającego za kwotę ryczałtową brutto: ……..…….…….. zł (sł</w:t>
      </w:r>
      <w:r w:rsidR="008718C0">
        <w:rPr>
          <w:rFonts w:ascii="Arial" w:hAnsi="Arial" w:cs="Arial"/>
        </w:rPr>
        <w:t>ownie:……………..………………………….……..….), w tym za:</w:t>
      </w:r>
    </w:p>
    <w:p w:rsidR="0025182B" w:rsidRDefault="008718C0" w:rsidP="008718C0">
      <w:pPr>
        <w:numPr>
          <w:ilvl w:val="1"/>
          <w:numId w:val="15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spotkania w 2017 r. za  </w:t>
      </w:r>
      <w:r w:rsidRPr="0025182B">
        <w:rPr>
          <w:rFonts w:ascii="Arial" w:hAnsi="Arial" w:cs="Arial"/>
        </w:rPr>
        <w:t>kwotę ryczałtową brutto: ……..…….…….. zł (sł</w:t>
      </w:r>
      <w:r>
        <w:rPr>
          <w:rFonts w:ascii="Arial" w:hAnsi="Arial" w:cs="Arial"/>
        </w:rPr>
        <w:t>ownie:……………..………………………….……..….),</w:t>
      </w:r>
    </w:p>
    <w:p w:rsidR="008718C0" w:rsidRPr="0025182B" w:rsidRDefault="008718C0" w:rsidP="008718C0">
      <w:pPr>
        <w:numPr>
          <w:ilvl w:val="1"/>
          <w:numId w:val="15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spotkania w 2018 r. za  </w:t>
      </w:r>
      <w:r w:rsidRPr="0025182B">
        <w:rPr>
          <w:rFonts w:ascii="Arial" w:hAnsi="Arial" w:cs="Arial"/>
        </w:rPr>
        <w:t>kwotę ryczałtową brutto: ……..…….…….. zł (sł</w:t>
      </w:r>
      <w:r>
        <w:rPr>
          <w:rFonts w:ascii="Arial" w:hAnsi="Arial" w:cs="Arial"/>
        </w:rPr>
        <w:t>ownie:……………..………………………….……..….).</w:t>
      </w:r>
    </w:p>
    <w:p w:rsidR="0025182B" w:rsidRPr="0025182B" w:rsidRDefault="0025182B" w:rsidP="0025182B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Arial" w:hAnsi="Arial" w:cs="Arial"/>
        </w:rPr>
      </w:pPr>
      <w:r w:rsidRPr="0025182B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25182B"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:rsidR="0025182B" w:rsidRPr="0025182B" w:rsidRDefault="0025182B" w:rsidP="0025182B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Arial" w:hAnsi="Arial" w:cs="Arial"/>
        </w:rPr>
      </w:pPr>
      <w:r w:rsidRPr="0025182B">
        <w:rPr>
          <w:rFonts w:ascii="Arial" w:eastAsia="Times New Roman" w:hAnsi="Arial" w:cs="Arial"/>
          <w:lang w:eastAsia="pl-PL"/>
        </w:rPr>
        <w:t xml:space="preserve">Oświadczam, że zapoznałem się z istotnymi postanowieniami umowy i akceptuję je bez zastrzeżeń. </w:t>
      </w:r>
    </w:p>
    <w:p w:rsidR="0025182B" w:rsidRPr="0025182B" w:rsidRDefault="0025182B" w:rsidP="0025182B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Arial" w:hAnsi="Arial" w:cs="Arial"/>
        </w:rPr>
      </w:pPr>
      <w:r w:rsidRPr="0025182B">
        <w:rPr>
          <w:rFonts w:ascii="Arial" w:eastAsia="Times New Roman" w:hAnsi="Arial" w:cs="Arial"/>
          <w:lang w:eastAsia="pl-PL"/>
        </w:rPr>
        <w:t xml:space="preserve">Oświadczam, iż funkcję trenera podczas 4 spotkań z właścicielami zdegradowanych łąk </w:t>
      </w:r>
      <w:r w:rsidRPr="0025182B">
        <w:rPr>
          <w:rFonts w:ascii="Arial" w:eastAsia="Calibri" w:hAnsi="Arial" w:cs="Arial"/>
        </w:rPr>
        <w:t>w obszarach Natura 2000 Łąki w okolicach Kluczborka nad Stobrawą i Łąki w okolicach Karłowic nad Stobrawą</w:t>
      </w:r>
      <w:r>
        <w:rPr>
          <w:rFonts w:ascii="Arial" w:eastAsia="Calibri" w:hAnsi="Arial" w:cs="Arial"/>
        </w:rPr>
        <w:t xml:space="preserve">, będzie pełnił/a: </w:t>
      </w:r>
    </w:p>
    <w:p w:rsidR="0025182B" w:rsidRPr="0025182B" w:rsidRDefault="0025182B" w:rsidP="0025182B">
      <w:pPr>
        <w:spacing w:after="0"/>
        <w:ind w:left="426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718C0" w:rsidTr="008718C0">
        <w:tc>
          <w:tcPr>
            <w:tcW w:w="2303" w:type="dxa"/>
          </w:tcPr>
          <w:p w:rsidR="008718C0" w:rsidRDefault="008718C0" w:rsidP="0025182B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303" w:type="dxa"/>
          </w:tcPr>
          <w:p w:rsidR="008718C0" w:rsidRDefault="008718C0" w:rsidP="0025182B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Doświadczenie*</w:t>
            </w:r>
          </w:p>
        </w:tc>
        <w:tc>
          <w:tcPr>
            <w:tcW w:w="2303" w:type="dxa"/>
          </w:tcPr>
          <w:p w:rsidR="008718C0" w:rsidRDefault="008718C0" w:rsidP="0025182B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Wykształcenie*</w:t>
            </w:r>
          </w:p>
        </w:tc>
        <w:tc>
          <w:tcPr>
            <w:tcW w:w="2303" w:type="dxa"/>
          </w:tcPr>
          <w:p w:rsidR="008718C0" w:rsidRDefault="008718C0" w:rsidP="0025182B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Podstawa dysponowania</w:t>
            </w:r>
          </w:p>
        </w:tc>
      </w:tr>
      <w:tr w:rsidR="008718C0" w:rsidTr="008718C0">
        <w:tc>
          <w:tcPr>
            <w:tcW w:w="2303" w:type="dxa"/>
          </w:tcPr>
          <w:p w:rsidR="008718C0" w:rsidRDefault="008718C0" w:rsidP="0025182B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:rsidR="008718C0" w:rsidRDefault="008718C0" w:rsidP="0025182B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:rsidR="008718C0" w:rsidRDefault="008718C0" w:rsidP="0025182B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:rsidR="008718C0" w:rsidRDefault="008718C0" w:rsidP="0025182B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5182B" w:rsidRPr="008718C0" w:rsidRDefault="008718C0" w:rsidP="008718C0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718C0">
        <w:rPr>
          <w:rFonts w:ascii="Arial" w:eastAsia="Times New Roman" w:hAnsi="Arial" w:cs="Arial"/>
          <w:sz w:val="16"/>
          <w:szCs w:val="16"/>
          <w:lang w:eastAsia="pl-PL"/>
        </w:rPr>
        <w:t>*- odpowiednio do warunków Zamawiającego</w:t>
      </w:r>
    </w:p>
    <w:p w:rsidR="0025182B" w:rsidRPr="0025182B" w:rsidRDefault="0025182B" w:rsidP="0025182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5182B" w:rsidRPr="0025182B" w:rsidRDefault="0025182B" w:rsidP="0025182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5182B">
        <w:rPr>
          <w:rFonts w:ascii="Arial" w:eastAsia="Times New Roman" w:hAnsi="Arial" w:cs="Arial"/>
          <w:lang w:eastAsia="pl-PL"/>
        </w:rPr>
        <w:t>………………………….</w:t>
      </w:r>
    </w:p>
    <w:p w:rsidR="008718C0" w:rsidRDefault="0025182B" w:rsidP="0025182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5182B">
        <w:rPr>
          <w:rFonts w:ascii="Arial" w:eastAsia="Times New Roman" w:hAnsi="Arial" w:cs="Arial"/>
          <w:lang w:eastAsia="pl-PL"/>
        </w:rPr>
        <w:t>Miejscowość, Data</w:t>
      </w:r>
    </w:p>
    <w:p w:rsidR="0025182B" w:rsidRPr="0025182B" w:rsidRDefault="0025182B" w:rsidP="0025182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</w:p>
    <w:p w:rsidR="0025182B" w:rsidRPr="0025182B" w:rsidRDefault="0025182B" w:rsidP="0025182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25182B" w:rsidRPr="0025182B" w:rsidRDefault="0025182B" w:rsidP="0025182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</w:r>
      <w:r w:rsidRPr="0025182B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25182B" w:rsidRPr="008718C0" w:rsidRDefault="0025182B" w:rsidP="008718C0">
      <w:pPr>
        <w:jc w:val="right"/>
        <w:rPr>
          <w:rFonts w:ascii="Arial" w:hAnsi="Arial" w:cs="Arial"/>
        </w:rPr>
      </w:pPr>
      <w:r w:rsidRPr="0025182B">
        <w:rPr>
          <w:rFonts w:ascii="Arial" w:eastAsia="Calibri" w:hAnsi="Arial" w:cs="Arial"/>
          <w:b/>
        </w:rPr>
        <w:lastRenderedPageBreak/>
        <w:t xml:space="preserve">Załącznik nr 2 </w:t>
      </w:r>
    </w:p>
    <w:p w:rsidR="0025182B" w:rsidRPr="0025182B" w:rsidRDefault="0025182B" w:rsidP="0025182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5182B" w:rsidRPr="0025182B" w:rsidRDefault="0025182B" w:rsidP="0025182B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WOF.261.1.</w:t>
      </w:r>
      <w:r w:rsidR="008718C0">
        <w:rPr>
          <w:rFonts w:ascii="Arial" w:eastAsia="Calibri" w:hAnsi="Arial" w:cs="Arial"/>
        </w:rPr>
        <w:t>125</w:t>
      </w:r>
      <w:r w:rsidRPr="0025182B">
        <w:rPr>
          <w:rFonts w:ascii="Arial" w:eastAsia="Calibri" w:hAnsi="Arial" w:cs="Arial"/>
        </w:rPr>
        <w:t>.2017.MM</w:t>
      </w:r>
    </w:p>
    <w:p w:rsidR="0025182B" w:rsidRPr="0025182B" w:rsidRDefault="0025182B" w:rsidP="0025182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5182B" w:rsidRPr="0025182B" w:rsidRDefault="0025182B" w:rsidP="0025182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5182B" w:rsidRPr="0025182B" w:rsidRDefault="0025182B" w:rsidP="0025182B">
      <w:pPr>
        <w:spacing w:after="0"/>
        <w:jc w:val="center"/>
        <w:rPr>
          <w:rFonts w:ascii="Arial" w:eastAsia="Calibri" w:hAnsi="Arial" w:cs="Arial"/>
          <w:b/>
        </w:rPr>
      </w:pPr>
      <w:r w:rsidRPr="0025182B">
        <w:rPr>
          <w:rFonts w:ascii="Arial" w:eastAsia="Calibri" w:hAnsi="Arial" w:cs="Arial"/>
          <w:b/>
        </w:rPr>
        <w:t>Istotne postanowienia umowy / Wzór umowy</w:t>
      </w:r>
    </w:p>
    <w:p w:rsidR="0025182B" w:rsidRPr="0025182B" w:rsidRDefault="0025182B" w:rsidP="0025182B">
      <w:pPr>
        <w:spacing w:after="0"/>
        <w:jc w:val="center"/>
        <w:rPr>
          <w:rFonts w:ascii="Arial" w:eastAsia="Calibri" w:hAnsi="Arial" w:cs="Arial"/>
          <w:b/>
        </w:rPr>
      </w:pPr>
    </w:p>
    <w:p w:rsidR="0025182B" w:rsidRPr="0025182B" w:rsidRDefault="0025182B" w:rsidP="0025182B">
      <w:pPr>
        <w:spacing w:after="0" w:line="240" w:lineRule="auto"/>
        <w:jc w:val="both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Zawarta w dniu ……………… 2017 roku w Opolu pomiędzy:</w:t>
      </w:r>
    </w:p>
    <w:p w:rsidR="0025182B" w:rsidRPr="0025182B" w:rsidRDefault="0025182B" w:rsidP="0025182B">
      <w:pPr>
        <w:spacing w:after="0" w:line="240" w:lineRule="auto"/>
        <w:jc w:val="both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Skarbem Państwa - Regionalną Dyrekcją Ochrony Środowiska w Opolu z siedzibą w Opolu przy</w:t>
      </w:r>
      <w:r w:rsidRPr="0025182B">
        <w:rPr>
          <w:rFonts w:ascii="Arial" w:eastAsia="Calibri" w:hAnsi="Arial" w:cs="Arial"/>
          <w:bCs/>
        </w:rPr>
        <w:t xml:space="preserve"> </w:t>
      </w:r>
      <w:r w:rsidRPr="0025182B">
        <w:rPr>
          <w:rFonts w:ascii="Arial" w:eastAsia="Calibri" w:hAnsi="Arial" w:cs="Arial"/>
        </w:rPr>
        <w:t xml:space="preserve">ul. Obrońców Stalingradu 66, 45-512 Opole, NIP 7542954917, REGON 160221317, </w:t>
      </w:r>
    </w:p>
    <w:p w:rsidR="0025182B" w:rsidRPr="0025182B" w:rsidRDefault="0025182B" w:rsidP="0025182B">
      <w:pPr>
        <w:spacing w:after="0" w:line="240" w:lineRule="auto"/>
        <w:jc w:val="both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zwaną dalej "Zamawiającym", reprezentowaną przez:</w:t>
      </w:r>
    </w:p>
    <w:p w:rsidR="0025182B" w:rsidRPr="0025182B" w:rsidRDefault="0025182B" w:rsidP="0025182B">
      <w:pPr>
        <w:spacing w:after="0" w:line="240" w:lineRule="auto"/>
        <w:jc w:val="both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1) Panią Alicję Majewską - Regionalnego Dyrektora Ochrony Środowiska w Opolu</w:t>
      </w:r>
    </w:p>
    <w:p w:rsidR="0025182B" w:rsidRPr="0025182B" w:rsidRDefault="0025182B" w:rsidP="0025182B">
      <w:pPr>
        <w:spacing w:after="0" w:line="240" w:lineRule="auto"/>
        <w:jc w:val="both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a</w:t>
      </w:r>
    </w:p>
    <w:p w:rsidR="0025182B" w:rsidRPr="0025182B" w:rsidRDefault="0025182B" w:rsidP="0025182B">
      <w:pPr>
        <w:spacing w:after="0" w:line="240" w:lineRule="auto"/>
        <w:jc w:val="both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 xml:space="preserve">firmą </w:t>
      </w:r>
      <w:r w:rsidRPr="0025182B">
        <w:rPr>
          <w:rFonts w:ascii="Arial" w:eastAsia="Calibri" w:hAnsi="Arial" w:cs="Arial"/>
          <w:bCs/>
        </w:rPr>
        <w:t>………………..</w:t>
      </w:r>
      <w:r w:rsidRPr="0025182B">
        <w:rPr>
          <w:rFonts w:ascii="Arial" w:eastAsia="Calibri" w:hAnsi="Arial" w:cs="Arial"/>
        </w:rPr>
        <w:t xml:space="preserve">, z siedzibą w </w:t>
      </w:r>
      <w:r w:rsidRPr="0025182B">
        <w:rPr>
          <w:rFonts w:ascii="Arial" w:eastAsia="Calibri" w:hAnsi="Arial" w:cs="Arial"/>
          <w:bCs/>
        </w:rPr>
        <w:t>………………..</w:t>
      </w:r>
      <w:r w:rsidRPr="0025182B">
        <w:rPr>
          <w:rFonts w:ascii="Arial" w:eastAsia="Calibri" w:hAnsi="Arial" w:cs="Arial"/>
        </w:rPr>
        <w:t xml:space="preserve"> przy ul. </w:t>
      </w:r>
      <w:r w:rsidRPr="0025182B">
        <w:rPr>
          <w:rFonts w:ascii="Arial" w:eastAsia="Calibri" w:hAnsi="Arial" w:cs="Arial"/>
          <w:bCs/>
        </w:rPr>
        <w:t>………………..</w:t>
      </w:r>
      <w:r w:rsidRPr="0025182B">
        <w:rPr>
          <w:rFonts w:ascii="Arial" w:eastAsia="Calibri" w:hAnsi="Arial" w:cs="Arial"/>
        </w:rPr>
        <w:t xml:space="preserve">wpisaną do Krajowego Rejestru Sądowego pod Nr </w:t>
      </w:r>
      <w:r w:rsidRPr="0025182B">
        <w:rPr>
          <w:rFonts w:ascii="Arial" w:eastAsia="Calibri" w:hAnsi="Arial" w:cs="Arial"/>
          <w:bCs/>
        </w:rPr>
        <w:t>………………..</w:t>
      </w:r>
      <w:r w:rsidRPr="0025182B">
        <w:rPr>
          <w:rFonts w:ascii="Arial" w:eastAsia="Calibri" w:hAnsi="Arial" w:cs="Arial"/>
        </w:rPr>
        <w:t xml:space="preserve">, NIP </w:t>
      </w:r>
      <w:r w:rsidRPr="0025182B">
        <w:rPr>
          <w:rFonts w:ascii="Arial" w:eastAsia="Calibri" w:hAnsi="Arial" w:cs="Arial"/>
          <w:bCs/>
        </w:rPr>
        <w:t xml:space="preserve">……………….. </w:t>
      </w:r>
      <w:r w:rsidRPr="0025182B">
        <w:rPr>
          <w:rFonts w:ascii="Arial" w:eastAsia="Calibri" w:hAnsi="Arial" w:cs="Arial"/>
        </w:rPr>
        <w:t xml:space="preserve">REGON </w:t>
      </w:r>
      <w:r w:rsidRPr="0025182B">
        <w:rPr>
          <w:rFonts w:ascii="Arial" w:eastAsia="Calibri" w:hAnsi="Arial" w:cs="Arial"/>
          <w:bCs/>
        </w:rPr>
        <w:t>………………..</w:t>
      </w:r>
      <w:r w:rsidRPr="0025182B">
        <w:rPr>
          <w:rFonts w:ascii="Arial" w:eastAsia="Calibri" w:hAnsi="Arial" w:cs="Arial"/>
        </w:rPr>
        <w:t xml:space="preserve">, </w:t>
      </w:r>
    </w:p>
    <w:p w:rsidR="0025182B" w:rsidRPr="0025182B" w:rsidRDefault="0025182B" w:rsidP="0025182B">
      <w:pPr>
        <w:spacing w:after="0" w:line="240" w:lineRule="auto"/>
        <w:jc w:val="both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zwanego dalej "Wykonawcą" reprezentowaną przez:</w:t>
      </w:r>
    </w:p>
    <w:p w:rsidR="0025182B" w:rsidRPr="0025182B" w:rsidRDefault="0025182B" w:rsidP="0025182B">
      <w:pPr>
        <w:spacing w:after="0" w:line="240" w:lineRule="auto"/>
        <w:jc w:val="both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 xml:space="preserve">1) </w:t>
      </w:r>
      <w:r w:rsidRPr="0025182B">
        <w:rPr>
          <w:rFonts w:ascii="Arial" w:eastAsia="Calibri" w:hAnsi="Arial" w:cs="Arial"/>
          <w:bCs/>
        </w:rPr>
        <w:t>………………..</w:t>
      </w:r>
    </w:p>
    <w:p w:rsidR="0025182B" w:rsidRPr="0025182B" w:rsidRDefault="0025182B" w:rsidP="0025182B">
      <w:pPr>
        <w:spacing w:after="0" w:line="240" w:lineRule="auto"/>
        <w:jc w:val="both"/>
        <w:rPr>
          <w:rFonts w:ascii="Arial" w:eastAsia="Calibri" w:hAnsi="Arial" w:cs="Arial"/>
        </w:rPr>
      </w:pPr>
      <w:r w:rsidRPr="0025182B">
        <w:rPr>
          <w:rFonts w:ascii="Arial" w:eastAsia="Calibri" w:hAnsi="Arial" w:cs="Arial"/>
        </w:rPr>
        <w:t>została zawarta umowa następującej treści:</w:t>
      </w:r>
    </w:p>
    <w:p w:rsidR="0025182B" w:rsidRPr="0025182B" w:rsidRDefault="0025182B" w:rsidP="0025182B">
      <w:pPr>
        <w:spacing w:after="0" w:line="240" w:lineRule="atLeast"/>
        <w:jc w:val="both"/>
        <w:rPr>
          <w:rFonts w:ascii="Arial" w:eastAsia="Calibri" w:hAnsi="Arial" w:cs="Arial"/>
        </w:rPr>
      </w:pPr>
    </w:p>
    <w:p w:rsidR="00AB4ED1" w:rsidRPr="00AB4ED1" w:rsidRDefault="00AB4ED1" w:rsidP="00AB4ED1">
      <w:pPr>
        <w:spacing w:after="0" w:line="240" w:lineRule="auto"/>
        <w:ind w:left="-284"/>
        <w:jc w:val="center"/>
        <w:rPr>
          <w:rFonts w:ascii="Arial" w:eastAsia="Calibri" w:hAnsi="Arial" w:cs="Arial"/>
          <w:b/>
        </w:rPr>
      </w:pPr>
      <w:r w:rsidRPr="00AB4ED1">
        <w:rPr>
          <w:rFonts w:ascii="Arial" w:eastAsia="Calibri" w:hAnsi="Arial" w:cs="Arial"/>
          <w:b/>
        </w:rPr>
        <w:t xml:space="preserve">§ 1 </w:t>
      </w:r>
    </w:p>
    <w:p w:rsidR="00AB4ED1" w:rsidRPr="00AB4ED1" w:rsidRDefault="00AB4ED1" w:rsidP="00AB4ED1">
      <w:pPr>
        <w:spacing w:line="240" w:lineRule="auto"/>
        <w:contextualSpacing/>
        <w:jc w:val="both"/>
        <w:rPr>
          <w:rFonts w:ascii="Arial" w:hAnsi="Arial" w:cs="Arial"/>
        </w:rPr>
      </w:pPr>
      <w:r w:rsidRPr="00AB4ED1">
        <w:rPr>
          <w:rFonts w:ascii="Arial" w:hAnsi="Arial" w:cs="Arial"/>
        </w:rPr>
        <w:t xml:space="preserve">1. Przedmiotem Umowy jest usługa trenerska podczas 4 spotkań z właścicielami zdegradowanych łąk, w tym wykonanie i przedstawienie na spotkaniach: </w:t>
      </w:r>
      <w:r w:rsidRPr="00AB4ED1">
        <w:rPr>
          <w:rFonts w:ascii="Arial" w:eastAsia="Arial Unicode MS" w:hAnsi="Arial" w:cs="Arial"/>
          <w:b/>
          <w:lang w:bidi="en-US"/>
        </w:rPr>
        <w:t>14 listopada 2017 r.</w:t>
      </w:r>
      <w:r w:rsidRPr="00AB4ED1">
        <w:rPr>
          <w:rFonts w:ascii="Arial" w:eastAsia="Arial Unicode MS" w:hAnsi="Arial" w:cs="Arial"/>
          <w:lang w:bidi="en-US"/>
        </w:rPr>
        <w:t xml:space="preserve"> w godzinach godz. 16.00 – 18.00 w Domu Kultury w Karłowicach, ul. Brzeska 2A 46-037 Karłowice i </w:t>
      </w:r>
      <w:r w:rsidRPr="00AB4ED1">
        <w:rPr>
          <w:rFonts w:ascii="Arial" w:eastAsia="Arial Unicode MS" w:hAnsi="Arial" w:cs="Arial"/>
          <w:b/>
          <w:lang w:bidi="en-US"/>
        </w:rPr>
        <w:t>15 listopada 2017 r.</w:t>
      </w:r>
      <w:r w:rsidRPr="00AB4ED1">
        <w:rPr>
          <w:rFonts w:ascii="Arial" w:eastAsia="Arial Unicode MS" w:hAnsi="Arial" w:cs="Arial"/>
          <w:lang w:bidi="en-US"/>
        </w:rPr>
        <w:t xml:space="preserve"> w godzinach 16.00 – 18.00 w świetlicy wiejskiej Czaple Stare 4c 46-200 Kluczbork </w:t>
      </w:r>
      <w:r w:rsidRPr="00AB4ED1">
        <w:rPr>
          <w:rFonts w:ascii="Arial" w:hAnsi="Arial" w:cs="Arial"/>
        </w:rPr>
        <w:t xml:space="preserve">przez Wykonawcę na rzecz Zamawiającego prezentacji komputerowej z zakresu zamówienia zgodnie z postanowieniami zapytania ofertowego WOF.261.1.125.2017.MM, które stanowi załącznik do umowy. </w:t>
      </w:r>
    </w:p>
    <w:p w:rsidR="00AB4ED1" w:rsidRPr="00AB4ED1" w:rsidRDefault="00AB4ED1" w:rsidP="00AB4ED1">
      <w:pPr>
        <w:spacing w:line="240" w:lineRule="auto"/>
        <w:contextualSpacing/>
        <w:jc w:val="both"/>
        <w:rPr>
          <w:rFonts w:ascii="Arial" w:hAnsi="Arial" w:cs="Arial"/>
        </w:rPr>
      </w:pPr>
      <w:r w:rsidRPr="00AB4ED1">
        <w:rPr>
          <w:rFonts w:ascii="Arial" w:hAnsi="Arial" w:cs="Arial"/>
        </w:rPr>
        <w:t xml:space="preserve">2. Wykonawca jest zobowiązany przedstawić Zamawiającemu prezentację do odbioru w terminie do dnia 08.11.2017 r., przesyłając je w formie elektronicznej na adres e-mail: </w:t>
      </w:r>
      <w:hyperlink r:id="rId11" w:history="1">
        <w:r w:rsidR="00577F3E" w:rsidRPr="00C0247B">
          <w:rPr>
            <w:rStyle w:val="Hipercze"/>
            <w:rFonts w:ascii="Arial" w:hAnsi="Arial" w:cs="Arial"/>
          </w:rPr>
          <w:t>sekretariat.opole@rdos.gov.pl</w:t>
        </w:r>
      </w:hyperlink>
      <w:r w:rsidRPr="00AB4ED1">
        <w:rPr>
          <w:rFonts w:ascii="Arial" w:hAnsi="Arial" w:cs="Arial"/>
        </w:rPr>
        <w:t>.</w:t>
      </w:r>
    </w:p>
    <w:p w:rsidR="00AB4ED1" w:rsidRPr="00AB4ED1" w:rsidRDefault="00AB4ED1" w:rsidP="00AB4ED1">
      <w:pPr>
        <w:spacing w:line="240" w:lineRule="auto"/>
        <w:contextualSpacing/>
        <w:jc w:val="both"/>
        <w:rPr>
          <w:rFonts w:ascii="Arial" w:hAnsi="Arial" w:cs="Arial"/>
        </w:rPr>
      </w:pPr>
      <w:r w:rsidRPr="00AB4ED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AB4ED1">
        <w:rPr>
          <w:rFonts w:ascii="Arial" w:hAnsi="Arial" w:cs="Arial"/>
        </w:rPr>
        <w:t xml:space="preserve">Zamawiający dokona akceptacji prezentacji w terminie 2 dni roboczych od dnia ich otrzymania lub przedstawi uwagi do ich treści, które Wykonawca obowiązany jest uwzględnić. </w:t>
      </w:r>
    </w:p>
    <w:p w:rsidR="00AB4ED1" w:rsidRPr="00AB4ED1" w:rsidRDefault="00AB4ED1" w:rsidP="00AB4ED1">
      <w:pPr>
        <w:spacing w:line="240" w:lineRule="auto"/>
        <w:contextualSpacing/>
        <w:jc w:val="both"/>
        <w:rPr>
          <w:rFonts w:ascii="Arial" w:hAnsi="Arial" w:cs="Arial"/>
        </w:rPr>
      </w:pPr>
      <w:r w:rsidRPr="00AB4ED1">
        <w:rPr>
          <w:rFonts w:ascii="Arial" w:hAnsi="Arial" w:cs="Arial"/>
        </w:rPr>
        <w:t>4. Wykonawca jest zobowiązany do oznaczania opracowanej prezentacji oraz wszelkich dokumentów opracowanych w związku z realizacją Umowy, w sposób uwzględniający identyfikację wizualną projektu (logotypy) oraz informację o źródle jego współfinansowania, o którym mowa w § 2 ust. 1 Umowy.</w:t>
      </w:r>
    </w:p>
    <w:p w:rsidR="00AB4ED1" w:rsidRPr="00AB4ED1" w:rsidRDefault="00AB4ED1" w:rsidP="00AB4ED1">
      <w:pPr>
        <w:spacing w:line="240" w:lineRule="auto"/>
        <w:contextualSpacing/>
        <w:jc w:val="both"/>
        <w:rPr>
          <w:rFonts w:ascii="Arial" w:hAnsi="Arial" w:cs="Arial"/>
        </w:rPr>
      </w:pPr>
      <w:r w:rsidRPr="00AB4ED1">
        <w:rPr>
          <w:rFonts w:ascii="Arial" w:hAnsi="Arial" w:cs="Arial"/>
        </w:rPr>
        <w:t xml:space="preserve">5. Logotypy Zamawiający przekaże Wykonawcy w terminie do 5 dni roboczych licząc od dnia zawarcia Umowy. </w:t>
      </w:r>
    </w:p>
    <w:p w:rsidR="00AB4ED1" w:rsidRPr="00AB4ED1" w:rsidRDefault="00AB4ED1" w:rsidP="00AB4ED1">
      <w:pPr>
        <w:pStyle w:val="Default"/>
        <w:jc w:val="center"/>
        <w:rPr>
          <w:color w:val="auto"/>
          <w:sz w:val="22"/>
          <w:szCs w:val="22"/>
        </w:rPr>
      </w:pPr>
      <w:r w:rsidRPr="00AB4ED1">
        <w:rPr>
          <w:b/>
          <w:bCs/>
          <w:color w:val="auto"/>
          <w:sz w:val="22"/>
          <w:szCs w:val="22"/>
        </w:rPr>
        <w:t>§ 2.</w:t>
      </w:r>
    </w:p>
    <w:p w:rsidR="00AB4ED1" w:rsidRPr="00AB4ED1" w:rsidRDefault="00AB4ED1" w:rsidP="00AB4ED1">
      <w:pPr>
        <w:pStyle w:val="Default"/>
        <w:spacing w:after="142"/>
        <w:jc w:val="both"/>
        <w:rPr>
          <w:color w:val="auto"/>
          <w:sz w:val="22"/>
          <w:szCs w:val="22"/>
        </w:rPr>
      </w:pPr>
      <w:r w:rsidRPr="00AB4ED1">
        <w:rPr>
          <w:color w:val="auto"/>
          <w:sz w:val="22"/>
          <w:szCs w:val="22"/>
        </w:rPr>
        <w:t xml:space="preserve">1. Zamawiający oświadcza, iż zamówienie realizowane jest w ramach projektu pn.: „Ochrona in situ wybranych siedlisk i gatunków w opolskich obszarach Natura 2000” współfinansowanego ze środków Programu Operacyjnego Infrastruktura i Środowisko na lata 2014 – 2020 (POIS.02.04.00-00-0117/16) </w:t>
      </w:r>
    </w:p>
    <w:p w:rsidR="00AB4ED1" w:rsidRPr="00AB4ED1" w:rsidRDefault="00AB4ED1" w:rsidP="00AB4ED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B4ED1">
        <w:rPr>
          <w:rFonts w:ascii="Arial" w:eastAsia="Calibri" w:hAnsi="Arial" w:cs="Arial"/>
          <w:b/>
        </w:rPr>
        <w:t>§ 3.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 xml:space="preserve">1. Wykonawca oświadcza, że do wszystkich utworów powstałych w trakcie realizacji Umowy i dostarczonych Zamawiającemu przez Wykonawcę przysługiwać mu będą autorskie prawa majątkowe wynikające z ustawy z dnia 4 lutego 1994 r. o prawie autorskim i prawach </w:t>
      </w:r>
      <w:r w:rsidRPr="00AB4ED1">
        <w:rPr>
          <w:rFonts w:ascii="Arial" w:eastAsia="Calibri" w:hAnsi="Arial" w:cs="Arial"/>
        </w:rPr>
        <w:lastRenderedPageBreak/>
        <w:t>pokrewnych (Dz. U. z 2017 r. poz. 880) oraz, że wykonując Umowę nie naruszy praw osób trzecich, w tym autorskich praw majątkowych osób trzecich, praw do znaków handlowych, towarowych, patentów, rozwiązań konstrukcyjnych oraz innych praw chronionych oraz, że przedmiot Umowy zostanie przekazany Zamawiającemu w stanie wolnym od obciążeń prawami tych osób.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2. Wykonawca przyjmuje na siebie wszelką odpowiedzialność za naruszenie praw osób trzecich, o których mowa w ust. 1.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3. Strony zgodnie ustalają, że autorskie prawa majątkowe do utworów, o których mowa w ust. 1, nabywa Zamawiający bez ograniczenia czasowego, terytorialnego i liczby egzemplarzy, z chwilą podpisania przez Strony protokołu odbioru, o którym mowa w § 3 ust. 3 Umowy, na następujących polach eksploatacji: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1) utrwalanie w dowolnie wybranej przez Zamawiającego formie i w dowolny sposób;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2) zwielokrotnianie (także przez Internet), w tym na dysku komputerowym oraz wszystkich typach nośników przeznaczonych do zapisu cyfrowego;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3) wypożyczanie, użyczanie, najem, dzierżawa i sprzedaż utworów lub wymiana, wypożyczanie, użyczanie, najem, dzierżawa i sprzedaż nośników, na których utwory utrwalono, wykorzystywanie na stronach internetowych i w utworach multimedialnych;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4) wytwarzanie dowolną techniką dowolnej liczby egzemplarzy utworów, w tym techniką drukarską, techniką zapisu magnetycznego oraz techniką cyfrową;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5) wprowadzanie utworów do obrotu (także w sieci Internet);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6) publiczne rozpowszechnianie utworów (także w sieci Internet);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7) publiczne wykonywanie, wystawianie, wyświetlanie, odtwarzanie oraz nadawanie i reemitowanie utworów, a także publiczne udostępnianie utworów w taki sposób, aby każdy mógł mieć do nich dostęp w miejscu i w czasie przez siebie wybranym;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8) tłumaczenia, przystosowania, zmiany układu lub wprowadzania jakichkolwiek innych zmian w utworach, modyfikowanie utworów;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9) wprowadzanie utworów do pamięci komputera.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4. Wykonawca udziela Zamawiającemu zezwoleń do dokonywania wszelkich zmian i przeróbek powstałych utworów, w tym również do wykorzystania ich w części lub w całości oraz łączenia z innymi utworami.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5. Zamawiający ma prawo korzystać i rozpowszechniać utwory bez oznaczania ich danymi Wykonawcy.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6. Zamawiający uprawniony jest do oznaczania wykonanych utworów w sposób wskazujący, że przysługują mu w stosunku do nich autorskie prawa majątkowe.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7. Zamawiającemu przysługuje prawo własności do nośników informacji, na których utwory zostały utrwalone.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8. Wynagrodzenie brutto, o którym mowa w § 3 ust. 1 Umowy, obejmuje wynagrodzenie z tytułu przeniesienia na Zamawiającego autorskich praw majątkowych do całości utworów, praw zależnych, z tytułu ich eksploatacji na polach eksploatacji, o których mowa w ust. 3, oraz pozostałych uprawnień, o których mowa w niniejszym paragrafie.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9. Zamawiający, jako nabywca praw autorskich, ma wyłączne prawo do przeniesienia praw i obowiązków wynikających z przekazanych mu przez Wykonawcę praw na osoby trzecie, w szczególności Zamawiający ma prawo udzielić licencji. Dotyczy to całości, jak i części składowych powstałych w ramach realizacji przedmiotu Umowy utworów.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</w:p>
    <w:p w:rsidR="00AB4ED1" w:rsidRPr="00AB4ED1" w:rsidRDefault="00AB4ED1" w:rsidP="00AB4ED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B4ED1">
        <w:rPr>
          <w:rFonts w:ascii="Arial" w:eastAsia="Calibri" w:hAnsi="Arial" w:cs="Arial"/>
          <w:b/>
        </w:rPr>
        <w:t>§ 4.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1. Zamawiający zastrzega, a Wykonawca zobowiązuje się do wykonania czynności objętych przedmiotem Umowy przez osobę wskazaną w ofercie. W przypadku wystąpienia zdarzeń losowych nie pozwalających na osobiste przeprowadzenie spotkania przez osobę wskazaną w ofercie, Wykonawca może wskazać osobę o takich samych lub wyższych kompetencjach, która przeprowadzi spotkanie w jego zastępstwie (zmiana osoby nie może skutkować zmianą ilości punktów zdobytych w kryterium doświadczenie. Zmiana osoby wymaga akceptacji Zamawiającego w formie elektronicznej.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lastRenderedPageBreak/>
        <w:t>2. Wykonawca oświadcza, iż dysponuje wiedzą i doświadczeniem niezbędnymi do należytego wykonania przedmiotu Umowy.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3. Wykonawca zobowiązuje się do działania zgodnego ze wskazówkami i wytycznymi Zamawiającego.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4. Wykonawca zobowiązany jest do niezwłocznego powiadamiania Zamawiającego o wszelkich trudnościach przy realizacji Umowy.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5. Wykonawca zobowiązuje się do zachowania w tajemnicy wszystkich warunków, przedmiotu, treści, sposobu wykonywania i skutków Umowy oraz wszelkich informacji dotyczących działalności Zamawiającego lub osób z nim związanych.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6. Wykonawca zobowiązuje się nie ujawniać i chronić przed dostępem osób trzecich, zarówno wszelkie materiały informacyjne przekazane przez Zamawiającego, jak i opracowania własne stworzone na potrzeby realizacji Umowy.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7. Na każde żądanie Zamawiającego, Wykonawca zobowiązany jest udostępnić lub wydać wszelkie dokumenty związane z wykonywaniem Umowy w terminie wskazanym przez Zamawiającego.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8. W każdym przypadku zakończenia obowiązywania Umowy, Wykonawca zobowiązany jest przekazać Zamawiającemu oryginały dokumentacji, materiały otrzymane od Zamawiającego, jak również wszystkie inne materiały powstałe w trakcie realizacji Umowy w terminie 7 dni kalendarzowych od dnia zakończenia obowiązywania Umowy.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9. Wykonawca zobowiązuje się nie ujawniać i chronić przed dostępem osób trzecich, zarówno wszelkie materiały informacyjne przekazane mu przez Zamawiającego, jak i opracowania własne stworzone na potrzeby realizacji Umowy.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10. Wykonawca zobowiązany jest do przestrzegania zobowiązań wskazanych w ust. 3-7 i 9 w czasie trwania Umowy, a po jej wygaśnięciu do przestrzegania zobowiązań wskazanych w ust. 7 i 8.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  <w:r w:rsidRPr="00AB4ED1">
        <w:rPr>
          <w:rFonts w:ascii="Arial" w:eastAsia="Calibri" w:hAnsi="Arial" w:cs="Arial"/>
        </w:rPr>
        <w:t>11. Wykonawca ponosi pełną odpowiedzialność za niewykonanie lub nienależyte wykonanie Umowy powstałe z winy Wykonawcy.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</w:rPr>
      </w:pPr>
    </w:p>
    <w:p w:rsidR="00AB4ED1" w:rsidRPr="00AB4ED1" w:rsidRDefault="00AB4ED1" w:rsidP="00AB4ED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B4ED1">
        <w:rPr>
          <w:rFonts w:ascii="Arial" w:eastAsia="Calibri" w:hAnsi="Arial" w:cs="Arial"/>
          <w:b/>
        </w:rPr>
        <w:t>§ 5</w:t>
      </w:r>
    </w:p>
    <w:p w:rsidR="00AB4ED1" w:rsidRPr="00AB4ED1" w:rsidRDefault="00AB4ED1" w:rsidP="00AB4ED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AB4ED1">
        <w:rPr>
          <w:rFonts w:ascii="Arial" w:eastAsia="Calibri" w:hAnsi="Arial" w:cs="Arial"/>
          <w:bCs/>
        </w:rPr>
        <w:t xml:space="preserve">Wykonawca zobowiązuje się wykonać określony w § 1 przedmiot umowy w terminie 14 listopada 2017 r. w godzinach godz. 16.00 – 18.00 w Domu Kultury w Karłowicach, ul. Brzeska 2A 46-037 Karłowice i 15 listopada 2017 r. w godzinach 16.00 – 18.00 w świetlicy wiejskiej Czaple Stare 4c 46-200 Kluczbork. </w:t>
      </w:r>
    </w:p>
    <w:p w:rsidR="00AB4ED1" w:rsidRPr="00AB4ED1" w:rsidRDefault="00AB4ED1" w:rsidP="00AB4ED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AB4ED1">
        <w:rPr>
          <w:rFonts w:ascii="Arial" w:eastAsia="Calibri" w:hAnsi="Arial" w:cs="Arial"/>
          <w:bCs/>
        </w:rPr>
        <w:t>O szczegółowym terminie wykonania usługi w drugim cyklu spotkań Zamawiający powiadomi wykonawcę na minimum dwa tygodnie przed spotkaniami (luty 2018 r.) podając dokładnie czas i miejsce realizacji poszczególnych spotkań.</w:t>
      </w:r>
    </w:p>
    <w:p w:rsidR="00AB4ED1" w:rsidRPr="00AB4ED1" w:rsidRDefault="00AB4ED1" w:rsidP="00AB4ED1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AB4ED1" w:rsidRPr="00AB4ED1" w:rsidRDefault="00AB4ED1" w:rsidP="00AB4ED1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 6</w:t>
      </w:r>
      <w:r w:rsidRPr="00AB4ED1">
        <w:rPr>
          <w:rFonts w:ascii="Arial" w:eastAsia="Calibri" w:hAnsi="Arial" w:cs="Arial"/>
          <w:b/>
        </w:rPr>
        <w:t xml:space="preserve"> </w:t>
      </w:r>
    </w:p>
    <w:p w:rsidR="00AB4ED1" w:rsidRPr="00AB4ED1" w:rsidRDefault="00AB4ED1" w:rsidP="00AB4ED1">
      <w:pPr>
        <w:pStyle w:val="Akapitzlist"/>
        <w:numPr>
          <w:ilvl w:val="0"/>
          <w:numId w:val="12"/>
        </w:numPr>
        <w:spacing w:after="0" w:line="240" w:lineRule="atLeast"/>
        <w:ind w:left="360"/>
        <w:jc w:val="both"/>
        <w:rPr>
          <w:rFonts w:ascii="Arial" w:hAnsi="Arial" w:cs="Arial"/>
          <w:b/>
          <w:bCs/>
        </w:rPr>
      </w:pPr>
      <w:r w:rsidRPr="00AB4ED1">
        <w:rPr>
          <w:rFonts w:ascii="Arial" w:hAnsi="Arial" w:cs="Arial"/>
          <w:bCs/>
        </w:rPr>
        <w:t>Wykonawca za zrealizowanie całości zamówienia objętego niniejszą umową otrzyma wynagrodzenie w wysokości brutto:</w:t>
      </w:r>
      <w:r w:rsidRPr="00AB4ED1">
        <w:rPr>
          <w:rFonts w:ascii="Arial" w:hAnsi="Arial" w:cs="Arial"/>
        </w:rPr>
        <w:t xml:space="preserve"> </w:t>
      </w:r>
      <w:r w:rsidRPr="00AB4ED1">
        <w:rPr>
          <w:rFonts w:ascii="Arial" w:hAnsi="Arial" w:cs="Arial"/>
          <w:bCs/>
        </w:rPr>
        <w:t xml:space="preserve">…………………….. </w:t>
      </w:r>
      <w:r w:rsidRPr="00AB4ED1">
        <w:rPr>
          <w:rFonts w:ascii="Arial" w:hAnsi="Arial" w:cs="Arial"/>
        </w:rPr>
        <w:t>zł</w:t>
      </w:r>
      <w:r w:rsidRPr="00AB4ED1">
        <w:rPr>
          <w:rFonts w:ascii="Arial" w:hAnsi="Arial" w:cs="Arial"/>
          <w:bCs/>
        </w:rPr>
        <w:t xml:space="preserve"> (słownie złotych: …………………………………………..…)</w:t>
      </w:r>
      <w:r w:rsidRPr="00AB4ED1">
        <w:rPr>
          <w:rFonts w:ascii="Arial" w:hAnsi="Arial" w:cs="Arial"/>
          <w:b/>
          <w:bCs/>
        </w:rPr>
        <w:t xml:space="preserve">, </w:t>
      </w:r>
      <w:r w:rsidRPr="00AB4ED1">
        <w:rPr>
          <w:rFonts w:ascii="Arial" w:hAnsi="Arial" w:cs="Arial"/>
        </w:rPr>
        <w:t>w tym za:</w:t>
      </w:r>
    </w:p>
    <w:p w:rsidR="00AB4ED1" w:rsidRPr="00AB4ED1" w:rsidRDefault="00AB4ED1" w:rsidP="00AB4ED1">
      <w:pPr>
        <w:numPr>
          <w:ilvl w:val="1"/>
          <w:numId w:val="12"/>
        </w:numPr>
        <w:spacing w:after="0"/>
        <w:ind w:left="1080"/>
        <w:contextualSpacing/>
        <w:jc w:val="both"/>
        <w:rPr>
          <w:rFonts w:ascii="Arial" w:hAnsi="Arial" w:cs="Arial"/>
        </w:rPr>
      </w:pPr>
      <w:r w:rsidRPr="00AB4ED1">
        <w:rPr>
          <w:rFonts w:ascii="Arial" w:hAnsi="Arial" w:cs="Arial"/>
        </w:rPr>
        <w:t>2 spotkania w 2017 r. za  kwotę ryczałtową brutto: ……..…….…….. zł (słownie:……………..………………………….……..….),</w:t>
      </w:r>
    </w:p>
    <w:p w:rsidR="00AB4ED1" w:rsidRPr="00AB4ED1" w:rsidRDefault="00AB4ED1" w:rsidP="00AB4ED1">
      <w:pPr>
        <w:numPr>
          <w:ilvl w:val="1"/>
          <w:numId w:val="12"/>
        </w:numPr>
        <w:spacing w:after="0"/>
        <w:ind w:left="1080"/>
        <w:contextualSpacing/>
        <w:jc w:val="both"/>
        <w:rPr>
          <w:rFonts w:ascii="Arial" w:hAnsi="Arial" w:cs="Arial"/>
        </w:rPr>
      </w:pPr>
      <w:r w:rsidRPr="00AB4ED1">
        <w:rPr>
          <w:rFonts w:ascii="Arial" w:hAnsi="Arial" w:cs="Arial"/>
        </w:rPr>
        <w:t>2 spotkania w 2018 r. za  kwotę ryczałtową brutto: ……..…….…….. zł (słownie:……………..………………………….……..….).</w:t>
      </w:r>
    </w:p>
    <w:p w:rsidR="00AB4ED1" w:rsidRPr="00AB4ED1" w:rsidRDefault="00AB4ED1" w:rsidP="00AB4ED1">
      <w:pPr>
        <w:numPr>
          <w:ilvl w:val="0"/>
          <w:numId w:val="12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b/>
          <w:bCs/>
        </w:rPr>
      </w:pPr>
      <w:r w:rsidRPr="00AB4ED1">
        <w:rPr>
          <w:rFonts w:ascii="Arial" w:hAnsi="Arial" w:cs="Arial"/>
          <w:bCs/>
        </w:rPr>
        <w:t xml:space="preserve">Na wynagrodzenie, o którym mowa w ust. 1, składają się </w:t>
      </w:r>
      <w:r w:rsidRPr="00AB4ED1">
        <w:rPr>
          <w:rFonts w:ascii="Arial" w:eastAsia="Calibri" w:hAnsi="Arial" w:cs="Arial"/>
        </w:rPr>
        <w:t xml:space="preserve">wszystkie koszty związane </w:t>
      </w:r>
      <w:r w:rsidRPr="00AB4ED1">
        <w:rPr>
          <w:rFonts w:ascii="Arial" w:eastAsia="Calibri" w:hAnsi="Arial" w:cs="Arial"/>
        </w:rPr>
        <w:br/>
        <w:t>z realizacją pełnego zakresu przedmiotu zamówienia. Podana kwota jest kwotą brutto (zawiera podatek VAT).</w:t>
      </w:r>
    </w:p>
    <w:p w:rsidR="00AB4ED1" w:rsidRDefault="00AB4ED1" w:rsidP="00AB4ED1">
      <w:pPr>
        <w:numPr>
          <w:ilvl w:val="0"/>
          <w:numId w:val="12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b/>
        </w:rPr>
      </w:pPr>
      <w:r w:rsidRPr="00AB4ED1">
        <w:rPr>
          <w:rFonts w:ascii="Arial" w:eastAsia="Calibri" w:hAnsi="Arial" w:cs="Arial"/>
        </w:rPr>
        <w:t>Wynagrodzenie, o którym mowa w ust. 1 jest wynagrodzeniem ostatecznym i nie podlega negocjacjom.</w:t>
      </w:r>
      <w:r w:rsidRPr="00AB4ED1">
        <w:rPr>
          <w:rFonts w:ascii="Arial" w:hAnsi="Arial" w:cs="Arial"/>
          <w:b/>
        </w:rPr>
        <w:t xml:space="preserve"> </w:t>
      </w:r>
    </w:p>
    <w:p w:rsidR="00577F3E" w:rsidRPr="00AB4ED1" w:rsidRDefault="00577F3E" w:rsidP="00577F3E">
      <w:pPr>
        <w:spacing w:after="0" w:line="240" w:lineRule="atLeast"/>
        <w:ind w:left="284"/>
        <w:contextualSpacing/>
        <w:jc w:val="both"/>
        <w:rPr>
          <w:rFonts w:ascii="Arial" w:hAnsi="Arial" w:cs="Arial"/>
          <w:b/>
        </w:rPr>
      </w:pPr>
    </w:p>
    <w:p w:rsidR="00AB4ED1" w:rsidRPr="00AB4ED1" w:rsidRDefault="00AB4ED1" w:rsidP="00AB4ED1">
      <w:pPr>
        <w:spacing w:after="0" w:line="240" w:lineRule="atLeast"/>
        <w:ind w:left="284"/>
        <w:contextualSpacing/>
        <w:jc w:val="both"/>
        <w:rPr>
          <w:rFonts w:ascii="Arial" w:hAnsi="Arial" w:cs="Arial"/>
          <w:b/>
        </w:rPr>
      </w:pPr>
    </w:p>
    <w:p w:rsidR="00AB4ED1" w:rsidRPr="00AB4ED1" w:rsidRDefault="00AB4ED1" w:rsidP="00AB4ED1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§ 7</w:t>
      </w:r>
      <w:r w:rsidRPr="00AB4ED1">
        <w:rPr>
          <w:rFonts w:ascii="Arial" w:eastAsia="Calibri" w:hAnsi="Arial" w:cs="Arial"/>
          <w:b/>
        </w:rPr>
        <w:t xml:space="preserve"> </w:t>
      </w:r>
    </w:p>
    <w:p w:rsidR="00AB4ED1" w:rsidRPr="00AB4ED1" w:rsidRDefault="00AB4ED1" w:rsidP="00AB4ED1">
      <w:pPr>
        <w:pStyle w:val="Akapitzlist"/>
        <w:numPr>
          <w:ilvl w:val="3"/>
          <w:numId w:val="2"/>
        </w:numPr>
        <w:spacing w:after="0" w:line="240" w:lineRule="atLeast"/>
        <w:ind w:left="284" w:hanging="284"/>
        <w:jc w:val="both"/>
        <w:rPr>
          <w:rFonts w:ascii="Arial" w:eastAsia="Calibri" w:hAnsi="Arial" w:cs="Arial"/>
          <w:b/>
          <w:bCs/>
        </w:rPr>
      </w:pPr>
      <w:r w:rsidRPr="00AB4ED1">
        <w:rPr>
          <w:rFonts w:ascii="Arial" w:eastAsia="Calibri" w:hAnsi="Arial" w:cs="Arial"/>
        </w:rPr>
        <w:t xml:space="preserve">Wynagrodzenie płatne będzie przelewem na podstawie prawidłowo wystawionej faktury VAT/rachunku, w terminie do 30 dni od daty otrzymania prawidłowo wystawionej faktury/rachunku, z rachunku Zamawiającego na konto Wykonawcy. Podstawą do wystawienia faktury VAT/rachunku jest podpisany bez zastrzeżeń przez Zamawiającego protokół odbioru przedmiotu umowy. Osobą upoważnioną do podpisania protokołu odbioru jest Naczelnik Wydziału Ochrony Przyrody i Obszarów Natura 2000. </w:t>
      </w:r>
    </w:p>
    <w:p w:rsidR="00AB4ED1" w:rsidRPr="00AB4ED1" w:rsidRDefault="00AB4ED1" w:rsidP="00AB4ED1">
      <w:pPr>
        <w:pStyle w:val="Akapitzlist"/>
        <w:numPr>
          <w:ilvl w:val="3"/>
          <w:numId w:val="2"/>
        </w:numPr>
        <w:spacing w:after="0" w:line="240" w:lineRule="atLeast"/>
        <w:ind w:left="284" w:hanging="284"/>
        <w:jc w:val="both"/>
        <w:rPr>
          <w:rFonts w:ascii="Arial" w:eastAsia="Calibri" w:hAnsi="Arial" w:cs="Arial"/>
          <w:b/>
          <w:bCs/>
        </w:rPr>
      </w:pPr>
      <w:r w:rsidRPr="00AB4ED1">
        <w:rPr>
          <w:rFonts w:ascii="Arial" w:eastAsia="Calibri" w:hAnsi="Arial" w:cs="Arial"/>
        </w:rPr>
        <w:t>Faktura VAT/rachunek wystawione zostaną po zakończeniu każdego cyklu 2 spotkań: po zakończeniu spotkań w listopadzie 2017 r. i spotkań w lutym 2018 r.</w:t>
      </w:r>
      <w:r>
        <w:rPr>
          <w:rFonts w:ascii="Arial" w:eastAsia="Calibri" w:hAnsi="Arial" w:cs="Arial"/>
        </w:rPr>
        <w:t xml:space="preserve"> </w:t>
      </w:r>
    </w:p>
    <w:p w:rsidR="00AB4ED1" w:rsidRPr="00AB4ED1" w:rsidRDefault="00AB4ED1" w:rsidP="00AB4ED1">
      <w:pPr>
        <w:pStyle w:val="Akapitzlist"/>
        <w:spacing w:after="0" w:line="240" w:lineRule="atLeast"/>
        <w:ind w:left="284"/>
        <w:jc w:val="both"/>
        <w:rPr>
          <w:rFonts w:ascii="Arial" w:eastAsia="Calibri" w:hAnsi="Arial" w:cs="Arial"/>
          <w:b/>
          <w:bCs/>
        </w:rPr>
      </w:pPr>
    </w:p>
    <w:p w:rsidR="00AB4ED1" w:rsidRPr="00AB4ED1" w:rsidRDefault="00AB4ED1" w:rsidP="00AB4ED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lang w:bidi="en-US"/>
        </w:rPr>
      </w:pPr>
      <w:r>
        <w:rPr>
          <w:rFonts w:ascii="Arial" w:eastAsia="Arial Unicode MS" w:hAnsi="Arial" w:cs="Arial"/>
          <w:b/>
          <w:bCs/>
          <w:lang w:bidi="en-US"/>
        </w:rPr>
        <w:t>§ 8</w:t>
      </w:r>
      <w:r w:rsidRPr="00AB4ED1">
        <w:rPr>
          <w:rFonts w:ascii="Arial" w:eastAsia="Arial Unicode MS" w:hAnsi="Arial" w:cs="Arial"/>
          <w:b/>
          <w:bCs/>
          <w:lang w:bidi="en-US"/>
        </w:rPr>
        <w:t xml:space="preserve"> </w:t>
      </w:r>
    </w:p>
    <w:p w:rsidR="00AB4ED1" w:rsidRPr="00AB4ED1" w:rsidRDefault="00AB4ED1" w:rsidP="00AB4ED1">
      <w:pPr>
        <w:pStyle w:val="Tekstpodstawowy21"/>
        <w:numPr>
          <w:ilvl w:val="0"/>
          <w:numId w:val="21"/>
        </w:numPr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  <w:r w:rsidRPr="00AB4ED1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W przypadku nie wykonania przedmiotu umowy z przyczyn leżących po stronie Wykonawcy, Zamawiającemu przysługuje kara umowna w wysokości 40 % wartości umowy.</w:t>
      </w:r>
    </w:p>
    <w:p w:rsidR="00AB4ED1" w:rsidRPr="00AB4ED1" w:rsidRDefault="00AB4ED1" w:rsidP="00AB4ED1">
      <w:pPr>
        <w:pStyle w:val="Tekstpodstawowy21"/>
        <w:numPr>
          <w:ilvl w:val="0"/>
          <w:numId w:val="21"/>
        </w:numPr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  <w:r w:rsidRPr="00AB4ED1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Postanowienia ust. 1 nie wyłączają możliwości dochodzenia odszkodowania na zasadach ogólnych.</w:t>
      </w:r>
    </w:p>
    <w:p w:rsidR="00AB4ED1" w:rsidRPr="00AB4ED1" w:rsidRDefault="00AB4ED1" w:rsidP="00AB4ED1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lang w:bidi="en-US"/>
        </w:rPr>
      </w:pPr>
    </w:p>
    <w:p w:rsidR="00AB4ED1" w:rsidRPr="00AB4ED1" w:rsidRDefault="00AB4ED1" w:rsidP="00AB4ED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lang w:val="en-US" w:bidi="en-US"/>
        </w:rPr>
      </w:pPr>
      <w:r>
        <w:rPr>
          <w:rFonts w:ascii="Arial" w:eastAsia="Arial Unicode MS" w:hAnsi="Arial" w:cs="Arial"/>
          <w:b/>
          <w:bCs/>
          <w:lang w:val="en-US" w:bidi="en-US"/>
        </w:rPr>
        <w:t xml:space="preserve">§ 9 </w:t>
      </w:r>
    </w:p>
    <w:p w:rsidR="00AB4ED1" w:rsidRPr="00AB4ED1" w:rsidRDefault="00AB4ED1" w:rsidP="00AB4ED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Arial Unicode MS" w:hAnsi="Arial" w:cs="Arial"/>
          <w:lang w:bidi="en-US"/>
        </w:rPr>
      </w:pPr>
      <w:r w:rsidRPr="00AB4ED1">
        <w:rPr>
          <w:rFonts w:ascii="Arial" w:eastAsia="Arial Unicode MS" w:hAnsi="Arial" w:cs="Arial"/>
          <w:lang w:bidi="en-US"/>
        </w:rPr>
        <w:t>Zmiany postanowień zawartej umowy nastąpić mogą za zgodą obu stron wyrażoną, pod rygorem nieważności, na piśmie.</w:t>
      </w:r>
    </w:p>
    <w:p w:rsidR="00AB4ED1" w:rsidRPr="00AB4ED1" w:rsidRDefault="00AB4ED1" w:rsidP="00AB4ED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Arial Unicode MS" w:hAnsi="Arial" w:cs="Arial"/>
          <w:lang w:bidi="en-US"/>
        </w:rPr>
      </w:pPr>
      <w:r w:rsidRPr="00AB4ED1">
        <w:rPr>
          <w:rFonts w:ascii="Arial" w:eastAsia="Arial Unicode MS" w:hAnsi="Arial" w:cs="Arial"/>
          <w:lang w:bidi="en-US"/>
        </w:rPr>
        <w:t>W sprawach nie unormowanych niniejszą umową mają zastosowanie przepisy Kodeksu Cywilnego.</w:t>
      </w:r>
    </w:p>
    <w:p w:rsidR="00AB4ED1" w:rsidRPr="00AB4ED1" w:rsidRDefault="00AB4ED1" w:rsidP="00AB4ED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Arial Unicode MS" w:hAnsi="Arial" w:cs="Arial"/>
          <w:lang w:bidi="en-US"/>
        </w:rPr>
      </w:pPr>
      <w:r w:rsidRPr="00AB4ED1">
        <w:rPr>
          <w:rFonts w:ascii="Arial" w:eastAsia="Arial Unicode MS" w:hAnsi="Arial" w:cs="Arial"/>
          <w:lang w:bidi="en-US"/>
        </w:rPr>
        <w:t>Wszelkie spory wynikłe na tle wykonania niniejszej umowy będą rozstrzygane przez sąd miejscowo właściwy dla siedziby Zamawiającego.</w:t>
      </w:r>
    </w:p>
    <w:p w:rsidR="00AB4ED1" w:rsidRPr="00AB4ED1" w:rsidRDefault="00AB4ED1" w:rsidP="00AB4ED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lang w:bidi="en-US"/>
        </w:rPr>
      </w:pPr>
    </w:p>
    <w:p w:rsidR="00AB4ED1" w:rsidRPr="00AB4ED1" w:rsidRDefault="00AB4ED1" w:rsidP="00AB4ED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lang w:bidi="en-US"/>
        </w:rPr>
      </w:pPr>
      <w:r>
        <w:rPr>
          <w:rFonts w:ascii="Arial" w:eastAsia="Arial Unicode MS" w:hAnsi="Arial" w:cs="Arial"/>
          <w:b/>
          <w:bCs/>
          <w:lang w:bidi="en-US"/>
        </w:rPr>
        <w:t>§ 10</w:t>
      </w:r>
      <w:r w:rsidRPr="00AB4ED1">
        <w:rPr>
          <w:rFonts w:ascii="Arial" w:eastAsia="Arial Unicode MS" w:hAnsi="Arial" w:cs="Arial"/>
          <w:b/>
          <w:bCs/>
          <w:lang w:bidi="en-US"/>
        </w:rPr>
        <w:t xml:space="preserve"> </w:t>
      </w:r>
    </w:p>
    <w:p w:rsidR="00AB4ED1" w:rsidRPr="00AB4ED1" w:rsidRDefault="00AB4ED1" w:rsidP="00AB4ED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lang w:bidi="en-US"/>
        </w:rPr>
      </w:pPr>
      <w:r w:rsidRPr="00AB4ED1">
        <w:rPr>
          <w:rFonts w:ascii="Arial" w:eastAsia="Arial Unicode MS" w:hAnsi="Arial" w:cs="Arial"/>
          <w:lang w:bidi="en-US"/>
        </w:rPr>
        <w:t xml:space="preserve">Umowę sporządzono w trzech jednobrzmiących egzemplarzach: jeden dla Wykonawcy, </w:t>
      </w:r>
      <w:r w:rsidRPr="00AB4ED1">
        <w:rPr>
          <w:rFonts w:ascii="Arial" w:eastAsia="Arial Unicode MS" w:hAnsi="Arial" w:cs="Arial"/>
          <w:lang w:bidi="en-US"/>
        </w:rPr>
        <w:br/>
        <w:t>dwa dla Zamawiającego.</w:t>
      </w:r>
    </w:p>
    <w:p w:rsidR="00AB4ED1" w:rsidRPr="00AB4ED1" w:rsidRDefault="00AB4ED1" w:rsidP="00AB4ED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lang w:bidi="en-US"/>
        </w:rPr>
      </w:pPr>
    </w:p>
    <w:p w:rsidR="00AB4ED1" w:rsidRPr="00AB4ED1" w:rsidRDefault="00AB4ED1" w:rsidP="00AB4ED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lang w:bidi="en-US"/>
        </w:rPr>
      </w:pPr>
      <w:r w:rsidRPr="00AB4ED1">
        <w:rPr>
          <w:rFonts w:ascii="Arial" w:eastAsia="Arial Unicode MS" w:hAnsi="Arial" w:cs="Arial"/>
          <w:b/>
          <w:lang w:bidi="en-US"/>
        </w:rPr>
        <w:t>§ 1</w:t>
      </w:r>
      <w:r>
        <w:rPr>
          <w:rFonts w:ascii="Arial" w:eastAsia="Arial Unicode MS" w:hAnsi="Arial" w:cs="Arial"/>
          <w:b/>
          <w:lang w:bidi="en-US"/>
        </w:rPr>
        <w:t>1</w:t>
      </w:r>
    </w:p>
    <w:p w:rsidR="00AB4ED1" w:rsidRPr="00AB4ED1" w:rsidRDefault="00AB4ED1" w:rsidP="00AB4ED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lang w:bidi="en-US"/>
        </w:rPr>
      </w:pPr>
      <w:r w:rsidRPr="00AB4ED1">
        <w:rPr>
          <w:rFonts w:ascii="Arial" w:eastAsia="Arial Unicode MS" w:hAnsi="Arial" w:cs="Arial"/>
          <w:lang w:bidi="en-US"/>
        </w:rPr>
        <w:t xml:space="preserve">Wykonawca oświadcza, że zapoznał się z Polityką Środowiskową Regionalnej Dyrekcji Ochrony Środowiska w Opolu, dostępną pod adresem: </w:t>
      </w:r>
      <w:hyperlink r:id="rId12" w:history="1">
        <w:r w:rsidRPr="00AB4ED1">
          <w:rPr>
            <w:rFonts w:ascii="Arial" w:eastAsia="Arial Unicode MS" w:hAnsi="Arial" w:cs="Arial"/>
            <w:u w:val="single"/>
            <w:lang w:bidi="en-US"/>
          </w:rPr>
          <w:t>http://opole.rdos.gov.pl/emas-3</w:t>
        </w:r>
      </w:hyperlink>
      <w:r w:rsidRPr="00AB4ED1">
        <w:rPr>
          <w:rFonts w:ascii="Arial" w:eastAsia="Arial Unicode MS" w:hAnsi="Arial" w:cs="Arial"/>
          <w:lang w:bidi="en-US"/>
        </w:rPr>
        <w:t xml:space="preserve"> </w:t>
      </w:r>
      <w:r w:rsidRPr="00AB4ED1">
        <w:rPr>
          <w:rFonts w:ascii="Arial" w:eastAsia="Arial Unicode MS" w:hAnsi="Arial" w:cs="Arial"/>
          <w:lang w:bidi="en-US"/>
        </w:rPr>
        <w:br/>
        <w:t>i zobowiązuje się do jej przestrzegania w trakcie realizacji umowy.</w:t>
      </w:r>
    </w:p>
    <w:p w:rsidR="0025182B" w:rsidRPr="00AB4ED1" w:rsidRDefault="0025182B" w:rsidP="002518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lang w:bidi="en-US"/>
        </w:rPr>
      </w:pPr>
    </w:p>
    <w:p w:rsidR="0025182B" w:rsidRPr="00AB4ED1" w:rsidRDefault="0025182B" w:rsidP="002518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lang w:bidi="en-US"/>
        </w:rPr>
      </w:pPr>
    </w:p>
    <w:p w:rsidR="0025182B" w:rsidRPr="0025182B" w:rsidRDefault="0025182B" w:rsidP="002518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lang w:bidi="en-US"/>
        </w:rPr>
      </w:pPr>
    </w:p>
    <w:p w:rsidR="0025182B" w:rsidRPr="0025182B" w:rsidRDefault="0025182B" w:rsidP="002518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lang w:bidi="en-US"/>
        </w:rPr>
      </w:pPr>
    </w:p>
    <w:p w:rsidR="0025182B" w:rsidRPr="0025182B" w:rsidRDefault="0025182B" w:rsidP="002518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lang w:bidi="en-US"/>
        </w:rPr>
      </w:pPr>
    </w:p>
    <w:p w:rsidR="0025182B" w:rsidRPr="0025182B" w:rsidRDefault="0025182B" w:rsidP="002518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lang w:bidi="en-US"/>
        </w:rPr>
      </w:pPr>
    </w:p>
    <w:p w:rsidR="0025182B" w:rsidRPr="0025182B" w:rsidRDefault="0025182B" w:rsidP="0025182B">
      <w:pPr>
        <w:widowControl w:val="0"/>
        <w:suppressAutoHyphens/>
        <w:spacing w:after="0" w:line="240" w:lineRule="auto"/>
        <w:ind w:left="708"/>
        <w:jc w:val="both"/>
        <w:rPr>
          <w:rFonts w:ascii="Arial" w:eastAsia="Arial Unicode MS" w:hAnsi="Arial" w:cs="Arial"/>
          <w:lang w:bidi="en-US"/>
        </w:rPr>
      </w:pPr>
      <w:r w:rsidRPr="0025182B">
        <w:rPr>
          <w:rFonts w:ascii="Arial" w:eastAsia="Arial Unicode MS" w:hAnsi="Arial" w:cs="Arial"/>
          <w:lang w:bidi="en-US"/>
        </w:rPr>
        <w:t>ZAMAWIAJĄCY:</w:t>
      </w:r>
      <w:r w:rsidRPr="0025182B">
        <w:rPr>
          <w:rFonts w:ascii="Arial" w:eastAsia="Arial Unicode MS" w:hAnsi="Arial" w:cs="Arial"/>
          <w:lang w:bidi="en-US"/>
        </w:rPr>
        <w:tab/>
      </w:r>
      <w:r w:rsidRPr="0025182B">
        <w:rPr>
          <w:rFonts w:ascii="Arial" w:eastAsia="Arial Unicode MS" w:hAnsi="Arial" w:cs="Arial"/>
          <w:lang w:bidi="en-US"/>
        </w:rPr>
        <w:tab/>
      </w:r>
      <w:r w:rsidRPr="0025182B">
        <w:rPr>
          <w:rFonts w:ascii="Arial" w:eastAsia="Arial Unicode MS" w:hAnsi="Arial" w:cs="Arial"/>
          <w:lang w:bidi="en-US"/>
        </w:rPr>
        <w:tab/>
      </w:r>
      <w:r w:rsidRPr="0025182B">
        <w:rPr>
          <w:rFonts w:ascii="Arial" w:eastAsia="Arial Unicode MS" w:hAnsi="Arial" w:cs="Arial"/>
          <w:lang w:bidi="en-US"/>
        </w:rPr>
        <w:tab/>
      </w:r>
      <w:r w:rsidRPr="0025182B">
        <w:rPr>
          <w:rFonts w:ascii="Arial" w:eastAsia="Arial Unicode MS" w:hAnsi="Arial" w:cs="Arial"/>
          <w:lang w:bidi="en-US"/>
        </w:rPr>
        <w:tab/>
      </w:r>
      <w:r w:rsidRPr="0025182B">
        <w:rPr>
          <w:rFonts w:ascii="Arial" w:eastAsia="Arial Unicode MS" w:hAnsi="Arial" w:cs="Arial"/>
          <w:lang w:bidi="en-US"/>
        </w:rPr>
        <w:tab/>
        <w:t>WYKONAWCA:</w:t>
      </w:r>
    </w:p>
    <w:p w:rsidR="0025182B" w:rsidRPr="00B925FB" w:rsidRDefault="0025182B" w:rsidP="00B925F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sectPr w:rsidR="0025182B" w:rsidRPr="00B925FB" w:rsidSect="001A2D7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03" w:rsidRDefault="00355803" w:rsidP="005B25B5">
      <w:pPr>
        <w:spacing w:after="0" w:line="240" w:lineRule="auto"/>
      </w:pPr>
      <w:r>
        <w:separator/>
      </w:r>
    </w:p>
  </w:endnote>
  <w:endnote w:type="continuationSeparator" w:id="0">
    <w:p w:rsidR="00355803" w:rsidRDefault="00355803" w:rsidP="005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03" w:rsidRDefault="00355803" w:rsidP="005B25B5">
      <w:pPr>
        <w:spacing w:after="0" w:line="240" w:lineRule="auto"/>
      </w:pPr>
      <w:r>
        <w:separator/>
      </w:r>
    </w:p>
  </w:footnote>
  <w:footnote w:type="continuationSeparator" w:id="0">
    <w:p w:rsidR="00355803" w:rsidRDefault="00355803" w:rsidP="005B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B5" w:rsidRDefault="005B25B5">
    <w:pPr>
      <w:pStyle w:val="Nagwek"/>
    </w:pPr>
    <w:r>
      <w:rPr>
        <w:noProof/>
        <w:lang w:eastAsia="pl-PL"/>
      </w:rPr>
      <w:drawing>
        <wp:inline distT="0" distB="0" distL="0" distR="0" wp14:anchorId="75AD45F8">
          <wp:extent cx="5755005" cy="7988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E30B7F"/>
    <w:multiLevelType w:val="hybridMultilevel"/>
    <w:tmpl w:val="F4BEE816"/>
    <w:lvl w:ilvl="0" w:tplc="2DEE64E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1066"/>
    <w:multiLevelType w:val="hybridMultilevel"/>
    <w:tmpl w:val="76CE26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BC0D0A"/>
    <w:multiLevelType w:val="hybridMultilevel"/>
    <w:tmpl w:val="DBCC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76C11"/>
    <w:multiLevelType w:val="hybridMultilevel"/>
    <w:tmpl w:val="7666A9DE"/>
    <w:lvl w:ilvl="0" w:tplc="551A3052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97F05"/>
    <w:multiLevelType w:val="hybridMultilevel"/>
    <w:tmpl w:val="532AC792"/>
    <w:lvl w:ilvl="0" w:tplc="23FCD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32B3E"/>
    <w:multiLevelType w:val="hybridMultilevel"/>
    <w:tmpl w:val="685E7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10A1"/>
    <w:multiLevelType w:val="hybridMultilevel"/>
    <w:tmpl w:val="31A61078"/>
    <w:lvl w:ilvl="0" w:tplc="F2564F1C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240B3"/>
    <w:multiLevelType w:val="hybridMultilevel"/>
    <w:tmpl w:val="99BC3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D0948"/>
    <w:multiLevelType w:val="hybridMultilevel"/>
    <w:tmpl w:val="88DA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F1BF1"/>
    <w:multiLevelType w:val="hybridMultilevel"/>
    <w:tmpl w:val="1F045130"/>
    <w:lvl w:ilvl="0" w:tplc="FB020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37675"/>
    <w:multiLevelType w:val="hybridMultilevel"/>
    <w:tmpl w:val="25F48948"/>
    <w:lvl w:ilvl="0" w:tplc="692ADB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A65BA"/>
    <w:multiLevelType w:val="hybridMultilevel"/>
    <w:tmpl w:val="9CE221E6"/>
    <w:lvl w:ilvl="0" w:tplc="23FCD9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00BB9"/>
    <w:multiLevelType w:val="hybridMultilevel"/>
    <w:tmpl w:val="29B0D118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A1EC469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B0B57"/>
    <w:multiLevelType w:val="hybridMultilevel"/>
    <w:tmpl w:val="9A30B88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E0056F"/>
    <w:multiLevelType w:val="hybridMultilevel"/>
    <w:tmpl w:val="3FCA8C9C"/>
    <w:lvl w:ilvl="0" w:tplc="B532DC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64DDE"/>
    <w:multiLevelType w:val="hybridMultilevel"/>
    <w:tmpl w:val="5C28C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9563CD"/>
    <w:multiLevelType w:val="hybridMultilevel"/>
    <w:tmpl w:val="9B28C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C568CC"/>
    <w:multiLevelType w:val="hybridMultilevel"/>
    <w:tmpl w:val="29B0D118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A1EC469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22BEA"/>
    <w:multiLevelType w:val="hybridMultilevel"/>
    <w:tmpl w:val="C72EA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943549"/>
    <w:multiLevelType w:val="multilevel"/>
    <w:tmpl w:val="C4FC705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E501215"/>
    <w:multiLevelType w:val="hybridMultilevel"/>
    <w:tmpl w:val="B6FA3D08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C8EA4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7"/>
  </w:num>
  <w:num w:numId="6">
    <w:abstractNumId w:val="5"/>
  </w:num>
  <w:num w:numId="7">
    <w:abstractNumId w:val="10"/>
  </w:num>
  <w:num w:numId="8">
    <w:abstractNumId w:val="2"/>
  </w:num>
  <w:num w:numId="9">
    <w:abstractNumId w:val="20"/>
  </w:num>
  <w:num w:numId="10">
    <w:abstractNumId w:val="3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9"/>
  </w:num>
  <w:num w:numId="16">
    <w:abstractNumId w:val="18"/>
  </w:num>
  <w:num w:numId="17">
    <w:abstractNumId w:val="11"/>
  </w:num>
  <w:num w:numId="18">
    <w:abstractNumId w:val="7"/>
  </w:num>
  <w:num w:numId="19">
    <w:abstractNumId w:val="8"/>
  </w:num>
  <w:num w:numId="20">
    <w:abstractNumId w:val="4"/>
  </w:num>
  <w:num w:numId="21">
    <w:abstractNumId w:val="21"/>
  </w:num>
  <w:num w:numId="22">
    <w:abstractNumId w:val="15"/>
  </w:num>
  <w:num w:numId="2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8"/>
    <w:rsid w:val="00007F0F"/>
    <w:rsid w:val="000406E3"/>
    <w:rsid w:val="00075E5B"/>
    <w:rsid w:val="000E4A4B"/>
    <w:rsid w:val="00106987"/>
    <w:rsid w:val="00106D0E"/>
    <w:rsid w:val="00112CB6"/>
    <w:rsid w:val="0018324B"/>
    <w:rsid w:val="001A2D7D"/>
    <w:rsid w:val="001B78DF"/>
    <w:rsid w:val="00210EDF"/>
    <w:rsid w:val="0025182B"/>
    <w:rsid w:val="00273773"/>
    <w:rsid w:val="00274D79"/>
    <w:rsid w:val="002843D2"/>
    <w:rsid w:val="0028653E"/>
    <w:rsid w:val="002969C1"/>
    <w:rsid w:val="002B14BB"/>
    <w:rsid w:val="002B3B95"/>
    <w:rsid w:val="00306102"/>
    <w:rsid w:val="00310195"/>
    <w:rsid w:val="00325178"/>
    <w:rsid w:val="0033730B"/>
    <w:rsid w:val="00341B18"/>
    <w:rsid w:val="00355803"/>
    <w:rsid w:val="00382058"/>
    <w:rsid w:val="0038670D"/>
    <w:rsid w:val="003A753F"/>
    <w:rsid w:val="003E2945"/>
    <w:rsid w:val="00414711"/>
    <w:rsid w:val="00425975"/>
    <w:rsid w:val="00441134"/>
    <w:rsid w:val="004753E9"/>
    <w:rsid w:val="00487994"/>
    <w:rsid w:val="004903D7"/>
    <w:rsid w:val="004B473D"/>
    <w:rsid w:val="004D2797"/>
    <w:rsid w:val="00506A4F"/>
    <w:rsid w:val="00541653"/>
    <w:rsid w:val="00564A89"/>
    <w:rsid w:val="00577F3E"/>
    <w:rsid w:val="005932A7"/>
    <w:rsid w:val="005A6506"/>
    <w:rsid w:val="005B25B5"/>
    <w:rsid w:val="006324DA"/>
    <w:rsid w:val="00644869"/>
    <w:rsid w:val="006547CB"/>
    <w:rsid w:val="006602B2"/>
    <w:rsid w:val="006B2541"/>
    <w:rsid w:val="006D5379"/>
    <w:rsid w:val="0071367C"/>
    <w:rsid w:val="00730C03"/>
    <w:rsid w:val="007454D5"/>
    <w:rsid w:val="007553CF"/>
    <w:rsid w:val="00817B83"/>
    <w:rsid w:val="00845960"/>
    <w:rsid w:val="008718C0"/>
    <w:rsid w:val="00883547"/>
    <w:rsid w:val="00890DAE"/>
    <w:rsid w:val="008953A6"/>
    <w:rsid w:val="00912413"/>
    <w:rsid w:val="009A0528"/>
    <w:rsid w:val="009E2F35"/>
    <w:rsid w:val="00A469F8"/>
    <w:rsid w:val="00A66DC1"/>
    <w:rsid w:val="00A75C17"/>
    <w:rsid w:val="00AB4ED1"/>
    <w:rsid w:val="00B20E00"/>
    <w:rsid w:val="00B925FB"/>
    <w:rsid w:val="00BA03BE"/>
    <w:rsid w:val="00BB096B"/>
    <w:rsid w:val="00BD7981"/>
    <w:rsid w:val="00BF6242"/>
    <w:rsid w:val="00C014E3"/>
    <w:rsid w:val="00C07561"/>
    <w:rsid w:val="00C23D1B"/>
    <w:rsid w:val="00C51AD4"/>
    <w:rsid w:val="00C6646A"/>
    <w:rsid w:val="00C737B0"/>
    <w:rsid w:val="00C83CF0"/>
    <w:rsid w:val="00CA4E32"/>
    <w:rsid w:val="00CB3533"/>
    <w:rsid w:val="00CF1D2A"/>
    <w:rsid w:val="00D11341"/>
    <w:rsid w:val="00D60DA5"/>
    <w:rsid w:val="00DF6F53"/>
    <w:rsid w:val="00E120DE"/>
    <w:rsid w:val="00E3623E"/>
    <w:rsid w:val="00E730D8"/>
    <w:rsid w:val="00E8214C"/>
    <w:rsid w:val="00EA2C8A"/>
    <w:rsid w:val="00EB2635"/>
    <w:rsid w:val="00EC269A"/>
    <w:rsid w:val="00EC5053"/>
    <w:rsid w:val="00F257CB"/>
    <w:rsid w:val="00F51F08"/>
    <w:rsid w:val="00F717B4"/>
    <w:rsid w:val="00F846C3"/>
    <w:rsid w:val="00FD75B1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9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57C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5B5"/>
  </w:style>
  <w:style w:type="paragraph" w:styleId="Stopka">
    <w:name w:val="footer"/>
    <w:basedOn w:val="Normalny"/>
    <w:link w:val="StopkaZnak"/>
    <w:uiPriority w:val="99"/>
    <w:unhideWhenUsed/>
    <w:rsid w:val="005B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5B5"/>
  </w:style>
  <w:style w:type="paragraph" w:customStyle="1" w:styleId="Tekstpodstawowy21">
    <w:name w:val="Tekst podstawowy 21"/>
    <w:basedOn w:val="Normalny"/>
    <w:rsid w:val="00106987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Default">
    <w:name w:val="Default"/>
    <w:rsid w:val="00AB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9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57C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5B5"/>
  </w:style>
  <w:style w:type="paragraph" w:styleId="Stopka">
    <w:name w:val="footer"/>
    <w:basedOn w:val="Normalny"/>
    <w:link w:val="StopkaZnak"/>
    <w:uiPriority w:val="99"/>
    <w:unhideWhenUsed/>
    <w:rsid w:val="005B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5B5"/>
  </w:style>
  <w:style w:type="paragraph" w:customStyle="1" w:styleId="Tekstpodstawowy21">
    <w:name w:val="Tekst podstawowy 21"/>
    <w:basedOn w:val="Normalny"/>
    <w:rsid w:val="00106987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Default">
    <w:name w:val="Default"/>
    <w:rsid w:val="00AB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ole.rdos.gov.pl/emas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.opole@rdo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pub.opole@rd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opole@rdo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9936-2336-40D3-94B9-BA2D4C41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2691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PS. Szczepańska</dc:creator>
  <cp:lastModifiedBy>Magdalena MS. Spychalska</cp:lastModifiedBy>
  <cp:revision>2</cp:revision>
  <cp:lastPrinted>2017-09-27T10:01:00Z</cp:lastPrinted>
  <dcterms:created xsi:type="dcterms:W3CDTF">2017-10-17T10:02:00Z</dcterms:created>
  <dcterms:modified xsi:type="dcterms:W3CDTF">2017-10-17T10:02:00Z</dcterms:modified>
</cp:coreProperties>
</file>